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B5" w:rsidRPr="00A33E63" w:rsidRDefault="002F4AB5" w:rsidP="002F4AB5">
      <w:pPr>
        <w:adjustRightInd w:val="0"/>
        <w:snapToGrid w:val="0"/>
        <w:spacing w:line="600" w:lineRule="exact"/>
        <w:jc w:val="center"/>
        <w:rPr>
          <w:rFonts w:ascii="黑体" w:eastAsia="黑体" w:hAnsi="黑体"/>
          <w:color w:val="000000"/>
          <w:sz w:val="44"/>
          <w:szCs w:val="44"/>
        </w:rPr>
      </w:pPr>
      <w:r w:rsidRPr="00EF1DED">
        <w:rPr>
          <w:rFonts w:ascii="Arial" w:hAnsi="Arial" w:cs="Arial"/>
        </w:rPr>
        <w:t>《</w:t>
      </w:r>
      <w:r w:rsidRPr="002F4AB5">
        <w:rPr>
          <w:rFonts w:ascii="Arial" w:hAnsi="Arial" w:cs="Arial" w:hint="eastAsia"/>
        </w:rPr>
        <w:t>平阳县加快放活农村土地经营权实施方案</w:t>
      </w:r>
      <w:r w:rsidRPr="00EF1DED">
        <w:rPr>
          <w:rFonts w:ascii="Arial" w:hAnsi="Arial" w:cs="Arial"/>
        </w:rPr>
        <w:t>(</w:t>
      </w:r>
      <w:r w:rsidRPr="00EF1DED">
        <w:rPr>
          <w:rFonts w:ascii="Arial" w:hAnsi="Arial" w:cs="Arial"/>
        </w:rPr>
        <w:t>送审稿</w:t>
      </w:r>
      <w:r w:rsidRPr="00EF1DED">
        <w:rPr>
          <w:rFonts w:ascii="Arial" w:hAnsi="Arial" w:cs="Arial"/>
        </w:rPr>
        <w:t>)</w:t>
      </w:r>
      <w:r w:rsidRPr="00EF1DED">
        <w:rPr>
          <w:rFonts w:ascii="Arial" w:hAnsi="Arial" w:cs="Arial"/>
        </w:rPr>
        <w:t>》网上征求意见</w:t>
      </w:r>
    </w:p>
    <w:p w:rsidR="002F4AB5" w:rsidRPr="00EF1DED" w:rsidRDefault="002F4AB5" w:rsidP="002F4AB5">
      <w:pPr>
        <w:spacing w:before="75" w:after="75"/>
        <w:rPr>
          <w:rFonts w:ascii="Arial" w:hAnsi="Arial" w:cs="Arial"/>
        </w:rPr>
      </w:pPr>
      <w:r>
        <w:rPr>
          <w:rFonts w:ascii="Arial" w:hAnsi="Arial" w:cs="Arial"/>
        </w:rPr>
        <w:t xml:space="preserve">　　</w:t>
      </w:r>
      <w:r w:rsidRPr="00EF1DED">
        <w:rPr>
          <w:rFonts w:ascii="Arial" w:hAnsi="Arial" w:cs="Arial"/>
        </w:rPr>
        <w:t>为广泛听取意见，现将《</w:t>
      </w:r>
      <w:r w:rsidRPr="002F4AB5">
        <w:rPr>
          <w:rFonts w:ascii="Arial" w:hAnsi="Arial" w:cs="Arial" w:hint="eastAsia"/>
        </w:rPr>
        <w:t>平阳县加快放活农村土地经营权实施方案</w:t>
      </w:r>
      <w:r w:rsidRPr="00EF1DED">
        <w:rPr>
          <w:rFonts w:ascii="Arial" w:hAnsi="Arial" w:cs="Arial"/>
        </w:rPr>
        <w:t>(</w:t>
      </w:r>
      <w:r w:rsidRPr="00EF1DED">
        <w:rPr>
          <w:rFonts w:ascii="Arial" w:hAnsi="Arial" w:cs="Arial"/>
        </w:rPr>
        <w:t>送审稿</w:t>
      </w:r>
      <w:r w:rsidRPr="00EF1DED">
        <w:rPr>
          <w:rFonts w:ascii="Arial" w:hAnsi="Arial" w:cs="Arial"/>
        </w:rPr>
        <w:t>)</w:t>
      </w:r>
      <w:r w:rsidRPr="00EF1DED">
        <w:rPr>
          <w:rFonts w:ascii="Arial" w:hAnsi="Arial" w:cs="Arial"/>
        </w:rPr>
        <w:t>》全文在网上公布。欢迎社会各界提出宝贵意见和建议。</w:t>
      </w:r>
    </w:p>
    <w:p w:rsidR="002F4AB5" w:rsidRPr="00EF1DED" w:rsidRDefault="002F4AB5" w:rsidP="002F4AB5">
      <w:pPr>
        <w:spacing w:before="75" w:after="75"/>
        <w:rPr>
          <w:rFonts w:ascii="Arial" w:hAnsi="Arial" w:cs="Arial"/>
        </w:rPr>
      </w:pPr>
      <w:r>
        <w:rPr>
          <w:rFonts w:ascii="Arial" w:hAnsi="Arial" w:cs="Arial"/>
        </w:rPr>
        <w:t xml:space="preserve">　　</w:t>
      </w:r>
      <w:r w:rsidRPr="00EF1DED">
        <w:rPr>
          <w:rFonts w:ascii="Arial" w:hAnsi="Arial" w:cs="Arial"/>
        </w:rPr>
        <w:t>征求意见截止日期为：</w:t>
      </w:r>
      <w:r w:rsidRPr="00EF1DED">
        <w:rPr>
          <w:rFonts w:ascii="Arial" w:hAnsi="Arial" w:cs="Arial"/>
        </w:rPr>
        <w:t>201</w:t>
      </w:r>
      <w:r>
        <w:rPr>
          <w:rFonts w:ascii="Arial" w:hAnsi="Arial" w:cs="Arial" w:hint="eastAsia"/>
        </w:rPr>
        <w:t>8</w:t>
      </w:r>
      <w:r w:rsidRPr="00EF1DED">
        <w:rPr>
          <w:rFonts w:ascii="Arial" w:hAnsi="Arial" w:cs="Arial"/>
        </w:rPr>
        <w:t>年</w:t>
      </w:r>
      <w:r>
        <w:rPr>
          <w:rFonts w:ascii="Arial" w:hAnsi="Arial" w:cs="Arial" w:hint="eastAsia"/>
        </w:rPr>
        <w:t>8</w:t>
      </w:r>
      <w:r w:rsidRPr="00EF1DED">
        <w:rPr>
          <w:rFonts w:ascii="Arial" w:hAnsi="Arial" w:cs="Arial"/>
        </w:rPr>
        <w:t>月</w:t>
      </w:r>
      <w:r w:rsidRPr="00EF1DED">
        <w:rPr>
          <w:rFonts w:ascii="Arial" w:hAnsi="Arial" w:cs="Arial"/>
        </w:rPr>
        <w:t>1</w:t>
      </w:r>
      <w:r>
        <w:rPr>
          <w:rFonts w:ascii="Arial" w:hAnsi="Arial" w:cs="Arial" w:hint="eastAsia"/>
        </w:rPr>
        <w:t>4</w:t>
      </w:r>
      <w:r>
        <w:rPr>
          <w:rFonts w:ascii="Arial" w:hAnsi="Arial" w:cs="Arial"/>
        </w:rPr>
        <w:t>日（星期</w:t>
      </w:r>
      <w:r>
        <w:rPr>
          <w:rFonts w:ascii="Arial" w:hAnsi="Arial" w:cs="Arial" w:hint="eastAsia"/>
        </w:rPr>
        <w:t>二</w:t>
      </w:r>
      <w:r w:rsidRPr="00EF1DED">
        <w:rPr>
          <w:rFonts w:ascii="Arial" w:hAnsi="Arial" w:cs="Arial"/>
        </w:rPr>
        <w:t>）</w:t>
      </w:r>
      <w:r w:rsidRPr="00EF1DED">
        <w:rPr>
          <w:rFonts w:ascii="Arial" w:hAnsi="Arial" w:cs="Arial"/>
        </w:rPr>
        <w:t>17:00</w:t>
      </w:r>
      <w:r w:rsidRPr="00EF1DED">
        <w:rPr>
          <w:rFonts w:ascii="Arial" w:hAnsi="Arial" w:cs="Arial"/>
        </w:rPr>
        <w:t>。</w:t>
      </w:r>
    </w:p>
    <w:p w:rsidR="002F4AB5" w:rsidRPr="00EF1DED" w:rsidRDefault="002F4AB5" w:rsidP="002F4AB5">
      <w:pPr>
        <w:spacing w:before="75" w:after="75"/>
        <w:rPr>
          <w:rFonts w:ascii="Arial" w:hAnsi="Arial" w:cs="Arial"/>
        </w:rPr>
      </w:pPr>
      <w:r>
        <w:rPr>
          <w:rFonts w:ascii="Arial" w:hAnsi="Arial" w:cs="Arial"/>
        </w:rPr>
        <w:t xml:space="preserve">　　</w:t>
      </w:r>
      <w:r w:rsidRPr="00EF1DED">
        <w:rPr>
          <w:rFonts w:ascii="Arial" w:hAnsi="Arial" w:cs="Arial"/>
        </w:rPr>
        <w:t>电子信箱：</w:t>
      </w:r>
      <w:r w:rsidRPr="00EF1DED">
        <w:rPr>
          <w:rFonts w:ascii="Arial" w:hAnsi="Arial" w:cs="Arial"/>
        </w:rPr>
        <w:t> </w:t>
      </w:r>
      <w:hyperlink r:id="rId7" w:history="1">
        <w:r w:rsidRPr="00EF1DED">
          <w:rPr>
            <w:rFonts w:ascii="Arial" w:hAnsi="Arial" w:cs="Arial"/>
            <w:color w:val="0000FF"/>
            <w:u w:val="single"/>
          </w:rPr>
          <w:t>pyfz2014@126.com</w:t>
        </w:r>
      </w:hyperlink>
    </w:p>
    <w:p w:rsidR="002F4AB5" w:rsidRPr="00EF1DED" w:rsidRDefault="002F4AB5" w:rsidP="002F4AB5">
      <w:pPr>
        <w:spacing w:before="75" w:after="75"/>
        <w:rPr>
          <w:rFonts w:ascii="Arial" w:hAnsi="Arial" w:cs="Arial"/>
        </w:rPr>
      </w:pPr>
      <w:r>
        <w:rPr>
          <w:rFonts w:ascii="Arial" w:hAnsi="Arial" w:cs="Arial"/>
        </w:rPr>
        <w:t xml:space="preserve">　　</w:t>
      </w:r>
      <w:r w:rsidRPr="00EF1DED">
        <w:rPr>
          <w:rFonts w:ascii="Arial" w:hAnsi="Arial" w:cs="Arial"/>
        </w:rPr>
        <w:t>传真：</w:t>
      </w:r>
      <w:r w:rsidRPr="00EF1DED">
        <w:rPr>
          <w:rFonts w:ascii="Arial" w:hAnsi="Arial" w:cs="Arial"/>
        </w:rPr>
        <w:t>63728664</w:t>
      </w:r>
    </w:p>
    <w:p w:rsidR="002F4AB5" w:rsidRPr="00EF1DED" w:rsidRDefault="002F4AB5" w:rsidP="002F4AB5">
      <w:pPr>
        <w:spacing w:before="75" w:after="75"/>
        <w:rPr>
          <w:rFonts w:ascii="Arial" w:hAnsi="Arial" w:cs="Arial"/>
        </w:rPr>
      </w:pPr>
      <w:r>
        <w:rPr>
          <w:rFonts w:ascii="Arial" w:hAnsi="Arial" w:cs="Arial"/>
        </w:rPr>
        <w:t xml:space="preserve">　　</w:t>
      </w:r>
      <w:r w:rsidRPr="00EF1DED">
        <w:rPr>
          <w:rFonts w:ascii="Arial" w:hAnsi="Arial" w:cs="Arial"/>
        </w:rPr>
        <w:t>通信地址：平阳县政府机关大院</w:t>
      </w:r>
      <w:r w:rsidRPr="00EF1DED">
        <w:rPr>
          <w:rFonts w:ascii="Arial" w:hAnsi="Arial" w:cs="Arial"/>
        </w:rPr>
        <w:t>1</w:t>
      </w:r>
      <w:r w:rsidRPr="00EF1DED">
        <w:rPr>
          <w:rFonts w:ascii="Arial" w:hAnsi="Arial" w:cs="Arial"/>
        </w:rPr>
        <w:t>号楼</w:t>
      </w:r>
      <w:r>
        <w:rPr>
          <w:rFonts w:ascii="Arial" w:hAnsi="Arial" w:cs="Arial"/>
        </w:rPr>
        <w:t>11</w:t>
      </w:r>
      <w:r>
        <w:rPr>
          <w:rFonts w:ascii="Arial" w:hAnsi="Arial" w:cs="Arial" w:hint="eastAsia"/>
        </w:rPr>
        <w:t>7</w:t>
      </w:r>
      <w:r w:rsidRPr="00EF1DED">
        <w:rPr>
          <w:rFonts w:ascii="Arial" w:hAnsi="Arial" w:cs="Arial"/>
        </w:rPr>
        <w:t>室</w:t>
      </w:r>
    </w:p>
    <w:p w:rsidR="002F4AB5" w:rsidRPr="00EF1DED" w:rsidRDefault="002F4AB5" w:rsidP="002F4AB5">
      <w:pPr>
        <w:spacing w:before="75" w:after="75"/>
        <w:rPr>
          <w:rFonts w:ascii="Arial" w:hAnsi="Arial" w:cs="Arial"/>
        </w:rPr>
      </w:pPr>
      <w:r>
        <w:rPr>
          <w:rFonts w:ascii="Arial" w:hAnsi="Arial" w:cs="Arial"/>
        </w:rPr>
        <w:t xml:space="preserve">　　</w:t>
      </w:r>
      <w:r w:rsidRPr="00EF1DED">
        <w:rPr>
          <w:rFonts w:ascii="Arial" w:hAnsi="Arial" w:cs="Arial"/>
        </w:rPr>
        <w:t>邮件编码：</w:t>
      </w:r>
      <w:r w:rsidRPr="00EF1DED">
        <w:rPr>
          <w:rFonts w:ascii="Arial" w:hAnsi="Arial" w:cs="Arial"/>
        </w:rPr>
        <w:t>325400</w:t>
      </w:r>
    </w:p>
    <w:p w:rsidR="002F4AB5" w:rsidRPr="00EF1DED" w:rsidRDefault="002F4AB5" w:rsidP="002F4AB5">
      <w:pPr>
        <w:spacing w:before="75"/>
        <w:rPr>
          <w:rFonts w:ascii="Arial" w:hAnsi="Arial" w:cs="Arial"/>
        </w:rPr>
      </w:pPr>
      <w:r>
        <w:rPr>
          <w:rFonts w:ascii="Arial" w:hAnsi="Arial" w:cs="Arial"/>
        </w:rPr>
        <w:t xml:space="preserve">　　附件：《</w:t>
      </w:r>
      <w:r w:rsidRPr="002F4AB5">
        <w:rPr>
          <w:rFonts w:ascii="Arial" w:hAnsi="Arial" w:cs="Arial" w:hint="eastAsia"/>
        </w:rPr>
        <w:t>平阳县加快放活农村土地经营权实施方案</w:t>
      </w:r>
      <w:r w:rsidRPr="00EF1DED">
        <w:rPr>
          <w:rFonts w:ascii="Arial" w:hAnsi="Arial" w:cs="Arial"/>
        </w:rPr>
        <w:t>(</w:t>
      </w:r>
      <w:r w:rsidRPr="00EF1DED">
        <w:rPr>
          <w:rFonts w:ascii="Arial" w:hAnsi="Arial" w:cs="Arial"/>
        </w:rPr>
        <w:t>送审稿</w:t>
      </w:r>
      <w:r w:rsidRPr="00EF1DED">
        <w:rPr>
          <w:rFonts w:ascii="Arial" w:hAnsi="Arial" w:cs="Arial"/>
        </w:rPr>
        <w:t>)</w:t>
      </w:r>
      <w:r w:rsidRPr="00EF1DED">
        <w:rPr>
          <w:rFonts w:ascii="Arial" w:hAnsi="Arial" w:cs="Arial"/>
        </w:rPr>
        <w:t>》</w:t>
      </w:r>
    </w:p>
    <w:p w:rsidR="0076152C" w:rsidRPr="002F4AB5" w:rsidRDefault="0076152C" w:rsidP="0076152C">
      <w:pPr>
        <w:spacing w:line="600" w:lineRule="exact"/>
        <w:jc w:val="center"/>
        <w:rPr>
          <w:rFonts w:ascii="仿宋" w:eastAsia="仿宋" w:hAnsi="仿宋" w:cs="仿宋" w:hint="eastAsia"/>
          <w:b/>
          <w:sz w:val="44"/>
          <w:szCs w:val="44"/>
        </w:rPr>
      </w:pPr>
    </w:p>
    <w:p w:rsidR="0076152C" w:rsidRDefault="0076152C" w:rsidP="0076152C">
      <w:pPr>
        <w:spacing w:line="600" w:lineRule="exact"/>
        <w:jc w:val="center"/>
        <w:rPr>
          <w:rFonts w:ascii="仿宋" w:eastAsia="仿宋" w:hAnsi="仿宋" w:cs="仿宋" w:hint="eastAsia"/>
          <w:b/>
          <w:sz w:val="44"/>
          <w:szCs w:val="44"/>
        </w:rPr>
      </w:pPr>
      <w:r>
        <w:rPr>
          <w:rFonts w:ascii="仿宋" w:eastAsia="仿宋" w:hAnsi="仿宋" w:cs="仿宋" w:hint="eastAsia"/>
          <w:b/>
          <w:sz w:val="44"/>
          <w:szCs w:val="44"/>
        </w:rPr>
        <w:t>平阳县加快放活农村土地经营权实施方案</w:t>
      </w:r>
    </w:p>
    <w:p w:rsidR="0076152C" w:rsidRDefault="0076152C" w:rsidP="0076152C">
      <w:pPr>
        <w:spacing w:line="600" w:lineRule="exact"/>
        <w:jc w:val="center"/>
        <w:rPr>
          <w:rFonts w:ascii="仿宋" w:eastAsia="仿宋" w:hAnsi="仿宋" w:cs="仿宋" w:hint="eastAsia"/>
          <w:b/>
          <w:sz w:val="44"/>
          <w:szCs w:val="44"/>
        </w:rPr>
      </w:pPr>
      <w:r>
        <w:rPr>
          <w:rFonts w:ascii="仿宋" w:eastAsia="仿宋" w:hAnsi="仿宋" w:cs="仿宋" w:hint="eastAsia"/>
          <w:b/>
          <w:sz w:val="44"/>
          <w:szCs w:val="44"/>
        </w:rPr>
        <w:t>（送审稿）</w:t>
      </w:r>
    </w:p>
    <w:p w:rsidR="0076152C" w:rsidRDefault="0076152C" w:rsidP="0076152C">
      <w:pPr>
        <w:spacing w:line="600" w:lineRule="exact"/>
        <w:jc w:val="center"/>
        <w:rPr>
          <w:rFonts w:ascii="仿宋" w:eastAsia="仿宋" w:hAnsi="仿宋" w:cs="仿宋" w:hint="eastAsia"/>
          <w:b/>
          <w:sz w:val="30"/>
          <w:szCs w:val="30"/>
        </w:rPr>
      </w:pPr>
    </w:p>
    <w:p w:rsidR="0076152C" w:rsidRDefault="0076152C" w:rsidP="0076152C">
      <w:pPr>
        <w:spacing w:line="6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为加快实施乡村振兴战略，全面深化农村产权制度改革，进一步探索农村承包地“三权分置”模式，加快放活土地经营权，建立土地经营权委托流转机制，引导农村土地承包经营权规范有序流转，促进土地适度规模经营，在南雁镇、</w:t>
      </w:r>
      <w:proofErr w:type="gramStart"/>
      <w:r>
        <w:rPr>
          <w:rFonts w:ascii="仿宋" w:eastAsia="仿宋" w:hAnsi="仿宋" w:cs="仿宋" w:hint="eastAsia"/>
          <w:sz w:val="30"/>
          <w:szCs w:val="30"/>
        </w:rPr>
        <w:t>闹村乡</w:t>
      </w:r>
      <w:proofErr w:type="gramEnd"/>
      <w:r>
        <w:rPr>
          <w:rFonts w:ascii="仿宋" w:eastAsia="仿宋" w:hAnsi="仿宋" w:cs="仿宋" w:hint="eastAsia"/>
          <w:sz w:val="30"/>
          <w:szCs w:val="30"/>
        </w:rPr>
        <w:t>率先试点的基础上，特制定平阳县加快放活土地经营权实施方案。</w:t>
      </w:r>
    </w:p>
    <w:p w:rsidR="0076152C" w:rsidRDefault="0076152C" w:rsidP="0076152C">
      <w:pPr>
        <w:widowControl w:val="0"/>
        <w:numPr>
          <w:ilvl w:val="0"/>
          <w:numId w:val="1"/>
        </w:numPr>
        <w:spacing w:line="560" w:lineRule="exact"/>
        <w:ind w:firstLineChars="200" w:firstLine="602"/>
        <w:rPr>
          <w:rFonts w:ascii="仿宋" w:eastAsia="仿宋" w:hAnsi="仿宋" w:cs="仿宋" w:hint="eastAsia"/>
          <w:sz w:val="30"/>
          <w:szCs w:val="30"/>
        </w:rPr>
      </w:pPr>
      <w:r>
        <w:rPr>
          <w:rFonts w:ascii="仿宋" w:eastAsia="仿宋" w:hAnsi="仿宋" w:cs="仿宋" w:hint="eastAsia"/>
          <w:b/>
          <w:sz w:val="30"/>
          <w:szCs w:val="30"/>
        </w:rPr>
        <w:t>总体要求</w:t>
      </w:r>
      <w:r>
        <w:rPr>
          <w:rFonts w:ascii="仿宋" w:eastAsia="仿宋" w:hAnsi="仿宋" w:cs="仿宋" w:hint="eastAsia"/>
          <w:sz w:val="30"/>
          <w:szCs w:val="30"/>
        </w:rPr>
        <w:br/>
        <w:t xml:space="preserve">　　坚持农村基本经营制度不动摇，全面完成农村土地承包经营权确权登记，完善农村土地承包档案，保障农民土地承包权益。建立农村土地承包经营权委托流转机制，健全流转服务平台，引导土地承包经营权向专业大户、家庭农场、农民专业合作社、农业企业等新型农业主体集中，扶持发展多种形式的适度规模经营，推动现代农业发展，促进农民增收。</w:t>
      </w:r>
    </w:p>
    <w:p w:rsidR="0076152C" w:rsidRDefault="0076152C" w:rsidP="0076152C">
      <w:pPr>
        <w:widowControl w:val="0"/>
        <w:numPr>
          <w:ilvl w:val="0"/>
          <w:numId w:val="1"/>
        </w:numPr>
        <w:spacing w:line="560" w:lineRule="exact"/>
        <w:ind w:firstLineChars="200" w:firstLine="602"/>
        <w:rPr>
          <w:rFonts w:ascii="仿宋" w:eastAsia="仿宋" w:hAnsi="仿宋" w:cs="仿宋" w:hint="eastAsia"/>
          <w:sz w:val="30"/>
          <w:szCs w:val="30"/>
        </w:rPr>
      </w:pPr>
      <w:r>
        <w:rPr>
          <w:rFonts w:ascii="仿宋" w:eastAsia="仿宋" w:hAnsi="仿宋" w:cs="仿宋" w:hint="eastAsia"/>
          <w:b/>
          <w:sz w:val="30"/>
          <w:szCs w:val="30"/>
        </w:rPr>
        <w:t>基本原则</w:t>
      </w:r>
      <w:r>
        <w:rPr>
          <w:rFonts w:ascii="仿宋" w:eastAsia="仿宋" w:hAnsi="仿宋" w:cs="仿宋" w:hint="eastAsia"/>
          <w:sz w:val="30"/>
          <w:szCs w:val="30"/>
        </w:rPr>
        <w:br/>
        <w:t xml:space="preserve">　　1、尊重农民意愿。坚持农民主体地位，维护农民合法权益，把选</w:t>
      </w:r>
      <w:r>
        <w:rPr>
          <w:rFonts w:ascii="仿宋" w:eastAsia="仿宋" w:hAnsi="仿宋" w:cs="仿宋" w:hint="eastAsia"/>
          <w:sz w:val="30"/>
          <w:szCs w:val="30"/>
        </w:rPr>
        <w:lastRenderedPageBreak/>
        <w:t>择权交给农民，发挥其主动性和创造性。加强示范引导，不搞强迫命令、不搞一刀切。</w:t>
      </w:r>
    </w:p>
    <w:p w:rsidR="0076152C" w:rsidRDefault="0076152C" w:rsidP="0076152C">
      <w:pPr>
        <w:widowControl w:val="0"/>
        <w:numPr>
          <w:ilvl w:val="0"/>
          <w:numId w:val="2"/>
        </w:numPr>
        <w:spacing w:line="56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守住政策底线。坚持和完善农村基本经营制度，坚持农村土地集体所有，坚持家庭经营基础性地位，坚持稳定土地承包关系。</w:t>
      </w:r>
    </w:p>
    <w:p w:rsidR="0076152C" w:rsidRDefault="0076152C" w:rsidP="0076152C">
      <w:pPr>
        <w:widowControl w:val="0"/>
        <w:numPr>
          <w:ilvl w:val="0"/>
          <w:numId w:val="2"/>
        </w:numPr>
        <w:spacing w:line="56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坚持循序渐进。充分认识农村土地制度改革的长期性和复杂性，保持足够历史耐心，审慎稳妥推进改革。</w:t>
      </w:r>
    </w:p>
    <w:p w:rsidR="0076152C" w:rsidRDefault="0076152C" w:rsidP="0076152C">
      <w:pPr>
        <w:widowControl w:val="0"/>
        <w:numPr>
          <w:ilvl w:val="0"/>
          <w:numId w:val="2"/>
        </w:numPr>
        <w:spacing w:line="56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坚持因地制宜。充分考虑各地资源禀赋和经济社会发展差异，鼓励进行符合实际的实践探索和制度创新。</w:t>
      </w:r>
    </w:p>
    <w:p w:rsidR="0076152C" w:rsidRDefault="0076152C" w:rsidP="0076152C">
      <w:pPr>
        <w:spacing w:line="600" w:lineRule="exact"/>
        <w:ind w:firstLineChars="200" w:firstLine="602"/>
        <w:rPr>
          <w:rFonts w:ascii="仿宋" w:eastAsia="仿宋" w:hAnsi="仿宋" w:cs="仿宋" w:hint="eastAsia"/>
          <w:b/>
          <w:sz w:val="30"/>
          <w:szCs w:val="30"/>
        </w:rPr>
      </w:pPr>
      <w:r>
        <w:rPr>
          <w:rFonts w:ascii="仿宋" w:eastAsia="仿宋" w:hAnsi="仿宋" w:cs="仿宋" w:hint="eastAsia"/>
          <w:b/>
          <w:sz w:val="30"/>
          <w:szCs w:val="30"/>
        </w:rPr>
        <w:t>三、主要步骤。</w:t>
      </w:r>
    </w:p>
    <w:p w:rsidR="0076152C" w:rsidRDefault="0076152C" w:rsidP="0076152C">
      <w:pPr>
        <w:spacing w:line="600" w:lineRule="exact"/>
        <w:ind w:firstLine="640"/>
        <w:rPr>
          <w:rFonts w:ascii="仿宋" w:eastAsia="仿宋" w:hAnsi="仿宋" w:cs="仿宋" w:hint="eastAsia"/>
          <w:sz w:val="30"/>
          <w:szCs w:val="30"/>
        </w:rPr>
      </w:pPr>
      <w:r>
        <w:rPr>
          <w:rFonts w:ascii="仿宋" w:eastAsia="仿宋" w:hAnsi="仿宋" w:cs="仿宋" w:hint="eastAsia"/>
          <w:sz w:val="30"/>
          <w:szCs w:val="30"/>
        </w:rPr>
        <w:t>1、成立机构。成立由县分管领导挂帅的平阳县农村土地承包经营权流转管理服务工作领导小组，下设平阳县农村土地承包经营权流转管理服务办公室，设在县农办（县农业局），主要负责协调、指导、平阳县土地流转委托管理工作。各乡镇成立相应的管理工作领导机构，负责领导本辖区土地流转工作的具体实施。</w:t>
      </w:r>
    </w:p>
    <w:p w:rsidR="0076152C" w:rsidRDefault="0076152C" w:rsidP="0076152C">
      <w:pPr>
        <w:spacing w:line="6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2、搭建平台。建立健全县、乡（镇）、村三级土地流转服务平台，县级成立平阳县土地流转服务中心，充分利用我县农村产权交易服务平台，及时发布全县农村土地流转供求信息、优惠政策等，指导各乡镇规范有序做好土地流转工作；乡镇挂牌成立农村土地承包经营权流转管理服务站，负责宣传解读本地土地流转相关政策，积极推介本地区土地资源要素，指导村集体与村民依法依规签订土地流转协议；村级设立土地流转服务点，负责向村民宣传土地流转政策，做好本村流转土地用途规划，适时申请发布招商信息，负责与村民签订流转合同、与承包商签订承租合同。</w:t>
      </w:r>
    </w:p>
    <w:p w:rsidR="0076152C" w:rsidRDefault="0076152C" w:rsidP="0076152C">
      <w:pPr>
        <w:spacing w:line="6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lastRenderedPageBreak/>
        <w:t>3、创新方式。在原有转包、转让、入股、合作、租赁、互换等土地流转方式的基础上，各乡镇可以大胆创新承包地“三权分置”模式，鼓励农民将承包地向专业大户、家庭农场、合作社等新型农业经营主体流转,发展农业适度规模经营。可通过村集体承接农户土地承包权，再进行发包给新型农业经营主体；也可成立土地流转开发公司，利用市场行为集中土地资源，进行规模性招商引资开发；还可以通过有偿保留承租权，根据需要随时签订流转协议等形式。同时，鼓励经营主体创新经营模式，推动农业经营向集约化、规模化、组织化、社会化的现代农业发展。</w:t>
      </w:r>
    </w:p>
    <w:p w:rsidR="0076152C" w:rsidRDefault="0076152C" w:rsidP="0076152C">
      <w:pPr>
        <w:snapToGrid w:val="0"/>
        <w:spacing w:line="600" w:lineRule="exact"/>
        <w:ind w:firstLine="623"/>
        <w:rPr>
          <w:rFonts w:ascii="仿宋" w:eastAsia="仿宋" w:hAnsi="仿宋" w:cs="仿宋" w:hint="eastAsia"/>
          <w:sz w:val="30"/>
          <w:szCs w:val="30"/>
        </w:rPr>
      </w:pPr>
      <w:r>
        <w:rPr>
          <w:rFonts w:ascii="仿宋" w:eastAsia="仿宋" w:hAnsi="仿宋" w:cs="仿宋" w:hint="eastAsia"/>
          <w:sz w:val="30"/>
          <w:szCs w:val="30"/>
        </w:rPr>
        <w:t>4、政策扶持。各地各部门对土地流转工作要全力配合，大力支持。一要加强金融支持。金融部门要根据《国务院关于开展农村承包土地的经营权和农民住房财产权抵押贷款试点的指导意见》(国发〔2015〕45号)的文件精神，以土地委托流转的推进为契机，加强农村金融创新，包括加大信贷力度、创新融资模式等；二要强化项目支持。对土地流转期限5年以上，签订规范流转合同，连片规模经营面积300亩以上的各类农业经营主体，予以优先享受农业产业发展有关扶持政策。</w:t>
      </w:r>
    </w:p>
    <w:p w:rsidR="0076152C" w:rsidRDefault="0076152C" w:rsidP="0076152C">
      <w:pPr>
        <w:autoSpaceDE w:val="0"/>
        <w:autoSpaceDN w:val="0"/>
        <w:adjustRightInd w:val="0"/>
        <w:spacing w:line="600" w:lineRule="exact"/>
        <w:ind w:firstLineChars="200" w:firstLine="602"/>
        <w:rPr>
          <w:rFonts w:ascii="仿宋" w:eastAsia="仿宋" w:hAnsi="仿宋" w:cs="仿宋" w:hint="eastAsia"/>
          <w:b/>
          <w:sz w:val="30"/>
          <w:szCs w:val="30"/>
        </w:rPr>
      </w:pPr>
      <w:r>
        <w:rPr>
          <w:rFonts w:ascii="仿宋" w:eastAsia="仿宋" w:hAnsi="仿宋" w:cs="仿宋" w:hint="eastAsia"/>
          <w:b/>
          <w:sz w:val="30"/>
          <w:szCs w:val="30"/>
        </w:rPr>
        <w:t>四、强化督查考核。</w:t>
      </w:r>
    </w:p>
    <w:p w:rsidR="0076152C" w:rsidRDefault="0076152C" w:rsidP="0076152C">
      <w:pPr>
        <w:spacing w:line="6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县委县政府要把土地流转改革工作，列入各地各部门工作目标责任制考核的重要内容。全县要建立农村土地流转督查工作机制，出台乡镇农村土地流转绩效考核管理办法，并以定期召开现场会的形式推进工作。县土地流转工作领导小组对土地委托工作试点进行跟踪指导，及时发现问题、解决问题、完善办法，确保土地委托流转改革顺利推进。</w:t>
      </w:r>
    </w:p>
    <w:p w:rsidR="0076152C" w:rsidRDefault="0076152C" w:rsidP="0076152C">
      <w:pPr>
        <w:spacing w:line="6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附件：</w:t>
      </w:r>
    </w:p>
    <w:p w:rsidR="0076152C" w:rsidRDefault="0076152C" w:rsidP="0076152C">
      <w:pPr>
        <w:numPr>
          <w:ilvl w:val="0"/>
          <w:numId w:val="3"/>
        </w:numPr>
        <w:spacing w:line="600" w:lineRule="exact"/>
        <w:ind w:firstLineChars="200" w:firstLine="602"/>
        <w:rPr>
          <w:rFonts w:ascii="仿宋" w:eastAsia="仿宋" w:hAnsi="仿宋" w:cs="仿宋" w:hint="eastAsia"/>
          <w:b/>
          <w:bCs/>
          <w:sz w:val="30"/>
          <w:szCs w:val="30"/>
        </w:rPr>
      </w:pPr>
      <w:r>
        <w:rPr>
          <w:rFonts w:ascii="仿宋" w:eastAsia="仿宋" w:hAnsi="仿宋" w:cs="仿宋" w:hint="eastAsia"/>
          <w:b/>
          <w:bCs/>
          <w:sz w:val="30"/>
          <w:szCs w:val="30"/>
        </w:rPr>
        <w:lastRenderedPageBreak/>
        <w:t>土地经营权委托流转操作步骤</w:t>
      </w:r>
    </w:p>
    <w:p w:rsidR="0076152C" w:rsidRDefault="0076152C" w:rsidP="0076152C">
      <w:pPr>
        <w:numPr>
          <w:ilvl w:val="0"/>
          <w:numId w:val="3"/>
        </w:numPr>
        <w:spacing w:line="600" w:lineRule="exact"/>
        <w:ind w:firstLineChars="200" w:firstLine="602"/>
        <w:rPr>
          <w:rFonts w:ascii="仿宋" w:eastAsia="仿宋" w:hAnsi="仿宋" w:cs="仿宋" w:hint="eastAsia"/>
          <w:b/>
          <w:bCs/>
          <w:sz w:val="30"/>
          <w:szCs w:val="30"/>
        </w:rPr>
      </w:pPr>
      <w:r>
        <w:rPr>
          <w:rFonts w:ascii="仿宋" w:eastAsia="仿宋" w:hAnsi="仿宋" w:cs="仿宋" w:hint="eastAsia"/>
          <w:b/>
          <w:bCs/>
          <w:sz w:val="30"/>
          <w:szCs w:val="30"/>
        </w:rPr>
        <w:t>农村土地承包经营权委托流转协议（委托合同）</w:t>
      </w:r>
    </w:p>
    <w:p w:rsidR="0076152C" w:rsidRDefault="0076152C" w:rsidP="0076152C">
      <w:pPr>
        <w:numPr>
          <w:ilvl w:val="0"/>
          <w:numId w:val="3"/>
        </w:numPr>
        <w:spacing w:line="600" w:lineRule="exact"/>
        <w:ind w:firstLineChars="200" w:firstLine="602"/>
        <w:rPr>
          <w:rFonts w:ascii="仿宋" w:eastAsia="仿宋" w:hAnsi="仿宋" w:cs="仿宋" w:hint="eastAsia"/>
          <w:b/>
          <w:bCs/>
          <w:sz w:val="30"/>
          <w:szCs w:val="30"/>
        </w:rPr>
      </w:pPr>
      <w:r>
        <w:rPr>
          <w:rFonts w:ascii="仿宋" w:eastAsia="仿宋" w:hAnsi="仿宋" w:cs="仿宋" w:hint="eastAsia"/>
          <w:b/>
          <w:bCs/>
          <w:sz w:val="30"/>
          <w:szCs w:val="30"/>
        </w:rPr>
        <w:t>农村土地承包经营权流转协议（租赁合同）</w:t>
      </w:r>
    </w:p>
    <w:p w:rsidR="0076152C" w:rsidRDefault="0076152C" w:rsidP="0076152C">
      <w:pPr>
        <w:spacing w:line="600" w:lineRule="exact"/>
        <w:ind w:firstLineChars="196" w:firstLine="590"/>
        <w:rPr>
          <w:rFonts w:ascii="仿宋" w:eastAsia="仿宋" w:hAnsi="仿宋" w:cs="仿宋" w:hint="eastAsia"/>
          <w:b/>
          <w:sz w:val="30"/>
          <w:szCs w:val="30"/>
        </w:rPr>
      </w:pPr>
    </w:p>
    <w:p w:rsidR="0076152C" w:rsidRDefault="0076152C" w:rsidP="0076152C">
      <w:pPr>
        <w:spacing w:line="600" w:lineRule="exact"/>
        <w:ind w:firstLineChars="196" w:firstLine="590"/>
        <w:rPr>
          <w:rFonts w:ascii="仿宋" w:eastAsia="仿宋" w:hAnsi="仿宋" w:cs="仿宋" w:hint="eastAsia"/>
          <w:b/>
          <w:sz w:val="30"/>
          <w:szCs w:val="30"/>
        </w:rPr>
      </w:pPr>
    </w:p>
    <w:p w:rsidR="0076152C" w:rsidRDefault="0076152C" w:rsidP="0076152C">
      <w:pPr>
        <w:spacing w:line="600" w:lineRule="exact"/>
        <w:ind w:firstLineChars="196" w:firstLine="590"/>
        <w:rPr>
          <w:rFonts w:ascii="仿宋" w:eastAsia="仿宋" w:hAnsi="仿宋" w:cs="仿宋" w:hint="eastAsia"/>
          <w:b/>
          <w:sz w:val="30"/>
          <w:szCs w:val="30"/>
        </w:rPr>
      </w:pPr>
    </w:p>
    <w:p w:rsidR="0076152C" w:rsidRDefault="0076152C" w:rsidP="0076152C">
      <w:pPr>
        <w:spacing w:line="600" w:lineRule="exact"/>
        <w:rPr>
          <w:rFonts w:ascii="仿宋" w:eastAsia="仿宋" w:hAnsi="仿宋" w:cs="仿宋" w:hint="eastAsia"/>
          <w:b/>
          <w:sz w:val="30"/>
          <w:szCs w:val="30"/>
        </w:rPr>
      </w:pPr>
    </w:p>
    <w:p w:rsidR="0076152C" w:rsidRDefault="0076152C" w:rsidP="0076152C">
      <w:pPr>
        <w:spacing w:line="600" w:lineRule="exact"/>
        <w:rPr>
          <w:rFonts w:ascii="仿宋" w:eastAsia="仿宋" w:hAnsi="仿宋" w:cs="仿宋" w:hint="eastAsia"/>
          <w:b/>
          <w:sz w:val="30"/>
          <w:szCs w:val="30"/>
        </w:rPr>
      </w:pPr>
      <w:r>
        <w:rPr>
          <w:rFonts w:ascii="仿宋" w:eastAsia="仿宋" w:hAnsi="仿宋" w:cs="仿宋" w:hint="eastAsia"/>
          <w:b/>
          <w:sz w:val="30"/>
          <w:szCs w:val="30"/>
        </w:rPr>
        <w:t>附件1、土地经营权流转操作步骤</w:t>
      </w:r>
    </w:p>
    <w:p w:rsidR="0076152C" w:rsidRDefault="0076152C" w:rsidP="0076152C">
      <w:pPr>
        <w:autoSpaceDE w:val="0"/>
        <w:autoSpaceDN w:val="0"/>
        <w:adjustRightInd w:val="0"/>
        <w:spacing w:line="560" w:lineRule="exact"/>
        <w:ind w:firstLineChars="200" w:firstLine="602"/>
        <w:rPr>
          <w:rFonts w:ascii="仿宋" w:eastAsia="仿宋" w:hAnsi="仿宋" w:cs="仿宋" w:hint="eastAsia"/>
          <w:b/>
          <w:sz w:val="30"/>
          <w:szCs w:val="30"/>
        </w:rPr>
      </w:pPr>
      <w:r>
        <w:rPr>
          <w:rFonts w:ascii="仿宋" w:eastAsia="仿宋" w:hAnsi="仿宋" w:cs="仿宋" w:hint="eastAsia"/>
          <w:b/>
          <w:sz w:val="30"/>
          <w:szCs w:val="30"/>
        </w:rPr>
        <w:t>（一）土地经营权委托流转程序</w:t>
      </w:r>
    </w:p>
    <w:p w:rsidR="0076152C" w:rsidRDefault="0076152C" w:rsidP="0076152C">
      <w:pPr>
        <w:autoSpaceDE w:val="0"/>
        <w:autoSpaceDN w:val="0"/>
        <w:adjustRightInd w:val="0"/>
        <w:spacing w:line="560" w:lineRule="exact"/>
        <w:ind w:firstLineChars="200" w:firstLine="602"/>
        <w:rPr>
          <w:rFonts w:ascii="仿宋" w:eastAsia="仿宋" w:hAnsi="仿宋" w:cs="仿宋" w:hint="eastAsia"/>
          <w:b/>
          <w:sz w:val="30"/>
          <w:szCs w:val="30"/>
        </w:rPr>
      </w:pPr>
      <w:r>
        <w:rPr>
          <w:rFonts w:ascii="仿宋" w:eastAsia="仿宋" w:hAnsi="仿宋" w:cs="仿宋" w:hint="eastAsia"/>
          <w:b/>
          <w:bCs/>
          <w:sz w:val="30"/>
          <w:szCs w:val="30"/>
        </w:rPr>
        <w:t>1、</w:t>
      </w:r>
      <w:r>
        <w:rPr>
          <w:rFonts w:ascii="仿宋" w:eastAsia="仿宋" w:hAnsi="仿宋" w:cs="仿宋" w:hint="eastAsia"/>
          <w:sz w:val="30"/>
          <w:szCs w:val="30"/>
        </w:rPr>
        <w:t>土地委托。农户将全部或部分土地经营权，委托村集体代为转让，并与其签订《平阳县农村土地承包经营权委托协议》（见附件2）。</w:t>
      </w:r>
    </w:p>
    <w:p w:rsidR="0076152C" w:rsidRDefault="0076152C" w:rsidP="0076152C">
      <w:pPr>
        <w:autoSpaceDE w:val="0"/>
        <w:autoSpaceDN w:val="0"/>
        <w:adjustRightInd w:val="0"/>
        <w:spacing w:line="560" w:lineRule="exact"/>
        <w:ind w:firstLineChars="200" w:firstLine="602"/>
        <w:rPr>
          <w:rFonts w:ascii="仿宋" w:eastAsia="仿宋" w:hAnsi="仿宋" w:cs="仿宋" w:hint="eastAsia"/>
          <w:sz w:val="30"/>
          <w:szCs w:val="30"/>
        </w:rPr>
      </w:pPr>
      <w:r>
        <w:rPr>
          <w:rFonts w:ascii="仿宋" w:eastAsia="仿宋" w:hAnsi="仿宋" w:cs="仿宋" w:hint="eastAsia"/>
          <w:b/>
          <w:bCs/>
          <w:sz w:val="30"/>
          <w:szCs w:val="30"/>
        </w:rPr>
        <w:t>2、</w:t>
      </w:r>
      <w:r>
        <w:rPr>
          <w:rFonts w:ascii="仿宋" w:eastAsia="仿宋" w:hAnsi="仿宋" w:cs="仿宋" w:hint="eastAsia"/>
          <w:sz w:val="30"/>
          <w:szCs w:val="30"/>
        </w:rPr>
        <w:t>委托登记。村集体经济组织根据受委托地块的性质、用途、方位等情况，进行分门别类，向乡镇土地流转服务站提出书面委托登记，登记时应注明委托地块地名、面积、土地状况、委托价格、可经营范围、涉及农户数等信息。</w:t>
      </w:r>
    </w:p>
    <w:p w:rsidR="0076152C" w:rsidRDefault="0076152C" w:rsidP="0076152C">
      <w:pPr>
        <w:autoSpaceDE w:val="0"/>
        <w:autoSpaceDN w:val="0"/>
        <w:adjustRightInd w:val="0"/>
        <w:spacing w:line="560" w:lineRule="exact"/>
        <w:ind w:firstLineChars="200" w:firstLine="602"/>
        <w:rPr>
          <w:rFonts w:ascii="仿宋" w:eastAsia="仿宋" w:hAnsi="仿宋" w:cs="仿宋" w:hint="eastAsia"/>
          <w:sz w:val="30"/>
          <w:szCs w:val="30"/>
        </w:rPr>
      </w:pPr>
      <w:r>
        <w:rPr>
          <w:rFonts w:ascii="仿宋" w:eastAsia="仿宋" w:hAnsi="仿宋" w:cs="仿宋" w:hint="eastAsia"/>
          <w:b/>
          <w:bCs/>
          <w:sz w:val="30"/>
          <w:szCs w:val="30"/>
        </w:rPr>
        <w:t>3、</w:t>
      </w:r>
      <w:r>
        <w:rPr>
          <w:rFonts w:ascii="仿宋" w:eastAsia="仿宋" w:hAnsi="仿宋" w:cs="仿宋" w:hint="eastAsia"/>
          <w:sz w:val="30"/>
          <w:szCs w:val="30"/>
        </w:rPr>
        <w:t>信息发布。乡镇土地流转服务站将委托土地面积、土地状况、产业重点等信息，提供给县土地流转服务中心备案，并通过平阳县农村产权交易信息平台向社会公开发布。</w:t>
      </w:r>
    </w:p>
    <w:p w:rsidR="0076152C" w:rsidRDefault="0076152C" w:rsidP="0076152C">
      <w:pPr>
        <w:autoSpaceDE w:val="0"/>
        <w:autoSpaceDN w:val="0"/>
        <w:adjustRightInd w:val="0"/>
        <w:spacing w:line="560" w:lineRule="exact"/>
        <w:ind w:firstLineChars="200" w:firstLine="602"/>
        <w:rPr>
          <w:rFonts w:ascii="仿宋" w:eastAsia="仿宋" w:hAnsi="仿宋" w:cs="仿宋" w:hint="eastAsia"/>
          <w:b/>
          <w:sz w:val="30"/>
          <w:szCs w:val="30"/>
        </w:rPr>
      </w:pPr>
      <w:r>
        <w:rPr>
          <w:rFonts w:ascii="仿宋" w:eastAsia="仿宋" w:hAnsi="仿宋" w:cs="仿宋" w:hint="eastAsia"/>
          <w:b/>
          <w:sz w:val="30"/>
          <w:szCs w:val="30"/>
        </w:rPr>
        <w:t>（二）土地经营需求流转程序</w:t>
      </w:r>
    </w:p>
    <w:p w:rsidR="0076152C" w:rsidRDefault="0076152C" w:rsidP="0076152C">
      <w:pPr>
        <w:autoSpaceDE w:val="0"/>
        <w:autoSpaceDN w:val="0"/>
        <w:adjustRightInd w:val="0"/>
        <w:spacing w:line="560" w:lineRule="exact"/>
        <w:ind w:firstLineChars="200" w:firstLine="602"/>
        <w:rPr>
          <w:rFonts w:ascii="仿宋" w:eastAsia="仿宋" w:hAnsi="仿宋" w:cs="仿宋" w:hint="eastAsia"/>
          <w:sz w:val="30"/>
          <w:szCs w:val="30"/>
        </w:rPr>
      </w:pPr>
      <w:r>
        <w:rPr>
          <w:rFonts w:ascii="仿宋" w:eastAsia="仿宋" w:hAnsi="仿宋" w:cs="仿宋" w:hint="eastAsia"/>
          <w:b/>
          <w:bCs/>
          <w:sz w:val="30"/>
          <w:szCs w:val="30"/>
        </w:rPr>
        <w:t>1、</w:t>
      </w:r>
      <w:r>
        <w:rPr>
          <w:rFonts w:ascii="仿宋" w:eastAsia="仿宋" w:hAnsi="仿宋" w:cs="仿宋" w:hint="eastAsia"/>
          <w:sz w:val="30"/>
          <w:szCs w:val="30"/>
        </w:rPr>
        <w:t>需求申请。土地经营需求方根据产权交易信息平台上获得信息，向乡镇土地流转服务站提出土地需求申请；或根据需求的土地面积、地块性质、产业用途、租金报酬等信息，通过产权交易信息平台发布，寻求意向出让方。</w:t>
      </w:r>
    </w:p>
    <w:p w:rsidR="0076152C" w:rsidRDefault="0076152C" w:rsidP="0076152C">
      <w:pPr>
        <w:autoSpaceDE w:val="0"/>
        <w:autoSpaceDN w:val="0"/>
        <w:adjustRightInd w:val="0"/>
        <w:spacing w:line="560" w:lineRule="exact"/>
        <w:ind w:firstLineChars="200" w:firstLine="602"/>
        <w:rPr>
          <w:rFonts w:ascii="仿宋" w:eastAsia="仿宋" w:hAnsi="仿宋" w:cs="仿宋" w:hint="eastAsia"/>
          <w:sz w:val="30"/>
          <w:szCs w:val="30"/>
        </w:rPr>
      </w:pPr>
      <w:r>
        <w:rPr>
          <w:rFonts w:ascii="仿宋" w:eastAsia="仿宋" w:hAnsi="仿宋" w:cs="仿宋" w:hint="eastAsia"/>
          <w:b/>
          <w:bCs/>
          <w:sz w:val="30"/>
          <w:szCs w:val="30"/>
        </w:rPr>
        <w:t>2、</w:t>
      </w:r>
      <w:r>
        <w:rPr>
          <w:rFonts w:ascii="仿宋" w:eastAsia="仿宋" w:hAnsi="仿宋" w:cs="仿宋" w:hint="eastAsia"/>
          <w:sz w:val="30"/>
          <w:szCs w:val="30"/>
        </w:rPr>
        <w:t>资格审查。土地流转服务站对流入方的营业执照、经营范围、投资能力、个人或企业资信等进行审查。</w:t>
      </w:r>
    </w:p>
    <w:p w:rsidR="0076152C" w:rsidRDefault="0076152C" w:rsidP="0076152C">
      <w:pPr>
        <w:autoSpaceDE w:val="0"/>
        <w:autoSpaceDN w:val="0"/>
        <w:adjustRightInd w:val="0"/>
        <w:spacing w:line="560" w:lineRule="exact"/>
        <w:ind w:firstLineChars="200" w:firstLine="602"/>
        <w:rPr>
          <w:rFonts w:ascii="仿宋" w:eastAsia="仿宋" w:hAnsi="仿宋" w:cs="仿宋" w:hint="eastAsia"/>
          <w:sz w:val="30"/>
          <w:szCs w:val="30"/>
        </w:rPr>
      </w:pPr>
      <w:r>
        <w:rPr>
          <w:rFonts w:ascii="仿宋" w:eastAsia="仿宋" w:hAnsi="仿宋" w:cs="仿宋" w:hint="eastAsia"/>
          <w:b/>
          <w:bCs/>
          <w:sz w:val="30"/>
          <w:szCs w:val="30"/>
        </w:rPr>
        <w:lastRenderedPageBreak/>
        <w:t>3、</w:t>
      </w:r>
      <w:r>
        <w:rPr>
          <w:rFonts w:ascii="仿宋" w:eastAsia="仿宋" w:hAnsi="仿宋" w:cs="仿宋" w:hint="eastAsia"/>
          <w:sz w:val="30"/>
          <w:szCs w:val="30"/>
        </w:rPr>
        <w:t>地块选择。土地流转服务站根据流入方的需求及经营范围，选择适合的委托土地，并在3个工作日内，由乡镇土地流转服务站、流入方一同对委托土地进行实地考察。</w:t>
      </w:r>
    </w:p>
    <w:p w:rsidR="0076152C" w:rsidRDefault="0076152C" w:rsidP="0076152C">
      <w:pPr>
        <w:autoSpaceDE w:val="0"/>
        <w:autoSpaceDN w:val="0"/>
        <w:adjustRightInd w:val="0"/>
        <w:spacing w:line="560" w:lineRule="exact"/>
        <w:ind w:firstLineChars="200" w:firstLine="602"/>
        <w:rPr>
          <w:rFonts w:ascii="仿宋" w:eastAsia="仿宋" w:hAnsi="仿宋" w:cs="仿宋" w:hint="eastAsia"/>
          <w:sz w:val="30"/>
          <w:szCs w:val="30"/>
        </w:rPr>
      </w:pPr>
      <w:r>
        <w:rPr>
          <w:rFonts w:ascii="仿宋" w:eastAsia="仿宋" w:hAnsi="仿宋" w:cs="仿宋" w:hint="eastAsia"/>
          <w:b/>
          <w:bCs/>
          <w:sz w:val="30"/>
          <w:szCs w:val="30"/>
        </w:rPr>
        <w:t>4、</w:t>
      </w:r>
      <w:r>
        <w:rPr>
          <w:rFonts w:ascii="仿宋" w:eastAsia="仿宋" w:hAnsi="仿宋" w:cs="仿宋" w:hint="eastAsia"/>
          <w:sz w:val="30"/>
          <w:szCs w:val="30"/>
        </w:rPr>
        <w:t>签订合同。流入方通过对地块实地考察后，有承租意向的，需与村集体经济组织签订土地流转意向书，并按当年租金的30%缴纳履约保证金。7个工作日内，由村集体经济组织与流入方签订土地委托流转合同（见附件4），根据合同约定交付土地。</w:t>
      </w:r>
    </w:p>
    <w:p w:rsidR="0076152C" w:rsidRDefault="0076152C" w:rsidP="0076152C">
      <w:pPr>
        <w:spacing w:line="500" w:lineRule="exact"/>
        <w:rPr>
          <w:rFonts w:ascii="仿宋" w:eastAsia="仿宋" w:hAnsi="仿宋" w:cs="仿宋" w:hint="eastAsia"/>
          <w:b/>
          <w:bCs/>
          <w:sz w:val="30"/>
          <w:szCs w:val="30"/>
        </w:rPr>
      </w:pPr>
      <w:r>
        <w:rPr>
          <w:rFonts w:ascii="仿宋" w:eastAsia="仿宋" w:hAnsi="仿宋" w:cs="仿宋" w:hint="eastAsia"/>
          <w:b/>
          <w:bCs/>
          <w:sz w:val="30"/>
          <w:szCs w:val="30"/>
        </w:rPr>
        <w:t>附件2：</w:t>
      </w:r>
    </w:p>
    <w:p w:rsidR="0076152C" w:rsidRDefault="0076152C" w:rsidP="0076152C">
      <w:pPr>
        <w:spacing w:line="500" w:lineRule="exact"/>
        <w:jc w:val="center"/>
        <w:rPr>
          <w:rFonts w:ascii="仿宋" w:eastAsia="仿宋" w:hAnsi="仿宋" w:cs="仿宋" w:hint="eastAsia"/>
          <w:b/>
          <w:bCs/>
          <w:sz w:val="30"/>
          <w:szCs w:val="30"/>
        </w:rPr>
      </w:pPr>
      <w:r>
        <w:rPr>
          <w:rFonts w:ascii="仿宋" w:eastAsia="仿宋" w:hAnsi="仿宋" w:cs="仿宋" w:hint="eastAsia"/>
          <w:b/>
          <w:bCs/>
          <w:sz w:val="30"/>
          <w:szCs w:val="30"/>
        </w:rPr>
        <w:t>农村土地承包经营权委托流转协议</w:t>
      </w:r>
    </w:p>
    <w:p w:rsidR="0076152C" w:rsidRDefault="0076152C" w:rsidP="0076152C">
      <w:pPr>
        <w:spacing w:line="600" w:lineRule="exact"/>
        <w:jc w:val="center"/>
        <w:rPr>
          <w:rFonts w:ascii="仿宋" w:eastAsia="仿宋" w:hAnsi="仿宋" w:cs="仿宋" w:hint="eastAsia"/>
          <w:bCs/>
          <w:sz w:val="30"/>
          <w:szCs w:val="30"/>
        </w:rPr>
      </w:pPr>
      <w:r>
        <w:rPr>
          <w:rFonts w:ascii="仿宋" w:eastAsia="仿宋" w:hAnsi="仿宋" w:cs="仿宋" w:hint="eastAsia"/>
          <w:bCs/>
          <w:sz w:val="30"/>
          <w:szCs w:val="30"/>
        </w:rPr>
        <w:t>（本协议适用于农户委托村集体经济组织）</w:t>
      </w:r>
    </w:p>
    <w:p w:rsidR="0076152C" w:rsidRDefault="0076152C" w:rsidP="0076152C">
      <w:pPr>
        <w:spacing w:line="600" w:lineRule="exact"/>
        <w:ind w:firstLine="435"/>
        <w:rPr>
          <w:rFonts w:ascii="仿宋" w:eastAsia="仿宋" w:hAnsi="仿宋" w:cs="仿宋" w:hint="eastAsia"/>
          <w:bCs/>
          <w:sz w:val="30"/>
          <w:szCs w:val="30"/>
        </w:rPr>
      </w:pPr>
      <w:r>
        <w:rPr>
          <w:rFonts w:ascii="仿宋" w:eastAsia="仿宋" w:hAnsi="仿宋" w:cs="仿宋" w:hint="eastAsia"/>
          <w:bCs/>
          <w:sz w:val="30"/>
          <w:szCs w:val="30"/>
        </w:rPr>
        <w:t>甲方（委托方）：___________________________________</w:t>
      </w:r>
    </w:p>
    <w:p w:rsidR="0076152C" w:rsidRDefault="0076152C" w:rsidP="0076152C">
      <w:pPr>
        <w:spacing w:line="600" w:lineRule="exact"/>
        <w:ind w:firstLine="435"/>
        <w:rPr>
          <w:rFonts w:ascii="仿宋" w:eastAsia="仿宋" w:hAnsi="仿宋" w:cs="仿宋" w:hint="eastAsia"/>
          <w:bCs/>
          <w:sz w:val="30"/>
          <w:szCs w:val="30"/>
        </w:rPr>
      </w:pPr>
      <w:r>
        <w:rPr>
          <w:rFonts w:ascii="仿宋" w:eastAsia="仿宋" w:hAnsi="仿宋" w:cs="仿宋" w:hint="eastAsia"/>
          <w:bCs/>
          <w:sz w:val="30"/>
          <w:szCs w:val="30"/>
        </w:rPr>
        <w:t>住所：_____________________联系电话：_________________</w:t>
      </w:r>
    </w:p>
    <w:p w:rsidR="0076152C" w:rsidRDefault="0076152C" w:rsidP="0076152C">
      <w:pPr>
        <w:spacing w:line="600" w:lineRule="exact"/>
        <w:ind w:firstLine="435"/>
        <w:rPr>
          <w:rFonts w:ascii="仿宋" w:eastAsia="仿宋" w:hAnsi="仿宋" w:cs="仿宋" w:hint="eastAsia"/>
          <w:bCs/>
          <w:sz w:val="30"/>
          <w:szCs w:val="30"/>
        </w:rPr>
      </w:pPr>
      <w:r>
        <w:rPr>
          <w:rFonts w:ascii="仿宋" w:eastAsia="仿宋" w:hAnsi="仿宋" w:cs="仿宋" w:hint="eastAsia"/>
          <w:bCs/>
          <w:sz w:val="30"/>
          <w:szCs w:val="30"/>
        </w:rPr>
        <w:t>乙方（受托方）：___________________________________</w:t>
      </w:r>
    </w:p>
    <w:p w:rsidR="0076152C" w:rsidRDefault="0076152C" w:rsidP="0076152C">
      <w:pPr>
        <w:spacing w:line="600" w:lineRule="exact"/>
        <w:ind w:firstLine="435"/>
        <w:rPr>
          <w:rFonts w:ascii="仿宋" w:eastAsia="仿宋" w:hAnsi="仿宋" w:cs="仿宋" w:hint="eastAsia"/>
          <w:bCs/>
          <w:sz w:val="30"/>
          <w:szCs w:val="30"/>
        </w:rPr>
      </w:pPr>
      <w:r>
        <w:rPr>
          <w:rFonts w:ascii="仿宋" w:eastAsia="仿宋" w:hAnsi="仿宋" w:cs="仿宋" w:hint="eastAsia"/>
          <w:bCs/>
          <w:sz w:val="30"/>
          <w:szCs w:val="30"/>
        </w:rPr>
        <w:t>住所：_____________________联系电话：_________________</w:t>
      </w:r>
    </w:p>
    <w:p w:rsidR="0076152C" w:rsidRDefault="0076152C" w:rsidP="0076152C">
      <w:pPr>
        <w:spacing w:line="600" w:lineRule="exact"/>
        <w:ind w:firstLineChars="200" w:firstLine="584"/>
        <w:rPr>
          <w:rFonts w:ascii="仿宋" w:eastAsia="仿宋" w:hAnsi="仿宋" w:cs="仿宋" w:hint="eastAsia"/>
          <w:bCs/>
          <w:spacing w:val="-4"/>
          <w:sz w:val="30"/>
          <w:szCs w:val="30"/>
        </w:rPr>
      </w:pPr>
      <w:r>
        <w:rPr>
          <w:rFonts w:ascii="仿宋" w:eastAsia="仿宋" w:hAnsi="仿宋" w:cs="仿宋" w:hint="eastAsia"/>
          <w:bCs/>
          <w:spacing w:val="-4"/>
          <w:sz w:val="30"/>
          <w:szCs w:val="30"/>
        </w:rPr>
        <w:t xml:space="preserve">根据《中华人民共和国农村土地承包法》、《农村土地承包经营权流转管理办法》、《浙江省实施&lt;中华人民共和国农村土地承包法&gt;办法》等法律、法规和国家有关政策的规定，甲方愿将以下土地承包经营权委托乙方进行流转。经双方协商一致，特订立此协议。 </w:t>
      </w:r>
    </w:p>
    <w:p w:rsidR="0076152C" w:rsidRDefault="0076152C" w:rsidP="0076152C">
      <w:pPr>
        <w:spacing w:line="600" w:lineRule="exact"/>
        <w:ind w:firstLineChars="196" w:firstLine="590"/>
        <w:rPr>
          <w:rFonts w:ascii="仿宋" w:eastAsia="仿宋" w:hAnsi="仿宋" w:cs="仿宋" w:hint="eastAsia"/>
          <w:b/>
          <w:sz w:val="30"/>
          <w:szCs w:val="30"/>
        </w:rPr>
      </w:pPr>
      <w:r>
        <w:rPr>
          <w:rFonts w:ascii="仿宋" w:eastAsia="仿宋" w:hAnsi="仿宋" w:cs="仿宋" w:hint="eastAsia"/>
          <w:b/>
          <w:sz w:val="30"/>
          <w:szCs w:val="30"/>
        </w:rPr>
        <w:t>一、委托事项</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1.委托流转土地基本情况表</w:t>
      </w:r>
    </w:p>
    <w:tbl>
      <w:tblPr>
        <w:tblW w:w="0" w:type="auto"/>
        <w:jc w:val="center"/>
        <w:tblLayout w:type="fixed"/>
        <w:tblCellMar>
          <w:left w:w="28" w:type="dxa"/>
          <w:right w:w="28" w:type="dxa"/>
        </w:tblCellMar>
        <w:tblLook w:val="0000"/>
      </w:tblPr>
      <w:tblGrid>
        <w:gridCol w:w="780"/>
        <w:gridCol w:w="844"/>
        <w:gridCol w:w="630"/>
        <w:gridCol w:w="728"/>
        <w:gridCol w:w="661"/>
        <w:gridCol w:w="662"/>
        <w:gridCol w:w="661"/>
        <w:gridCol w:w="662"/>
        <w:gridCol w:w="2077"/>
      </w:tblGrid>
      <w:tr w:rsidR="0076152C" w:rsidTr="00C37722">
        <w:trPr>
          <w:cantSplit/>
          <w:trHeight w:val="465"/>
          <w:jc w:val="center"/>
        </w:trPr>
        <w:tc>
          <w:tcPr>
            <w:tcW w:w="780" w:type="dxa"/>
            <w:vMerge w:val="restart"/>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r>
              <w:rPr>
                <w:rFonts w:ascii="仿宋" w:eastAsia="仿宋" w:hAnsi="仿宋" w:cs="仿宋" w:hint="eastAsia"/>
                <w:bCs/>
                <w:sz w:val="30"/>
                <w:szCs w:val="30"/>
              </w:rPr>
              <w:t>序</w:t>
            </w:r>
          </w:p>
          <w:p w:rsidR="0076152C" w:rsidRDefault="0076152C" w:rsidP="00C37722">
            <w:pPr>
              <w:spacing w:line="500" w:lineRule="exact"/>
              <w:jc w:val="center"/>
              <w:rPr>
                <w:rFonts w:ascii="仿宋" w:eastAsia="仿宋" w:hAnsi="仿宋" w:cs="仿宋" w:hint="eastAsia"/>
                <w:bCs/>
                <w:sz w:val="30"/>
                <w:szCs w:val="30"/>
              </w:rPr>
            </w:pPr>
            <w:r>
              <w:rPr>
                <w:rFonts w:ascii="仿宋" w:eastAsia="仿宋" w:hAnsi="仿宋" w:cs="仿宋" w:hint="eastAsia"/>
                <w:bCs/>
                <w:sz w:val="30"/>
                <w:szCs w:val="30"/>
              </w:rPr>
              <w:t>号</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r>
              <w:rPr>
                <w:rFonts w:ascii="仿宋" w:eastAsia="仿宋" w:hAnsi="仿宋" w:cs="仿宋" w:hint="eastAsia"/>
                <w:bCs/>
                <w:sz w:val="30"/>
                <w:szCs w:val="30"/>
              </w:rPr>
              <w:t>地块</w:t>
            </w:r>
          </w:p>
          <w:p w:rsidR="0076152C" w:rsidRDefault="0076152C" w:rsidP="00C37722">
            <w:pPr>
              <w:spacing w:line="500" w:lineRule="exact"/>
              <w:jc w:val="center"/>
              <w:rPr>
                <w:rFonts w:ascii="仿宋" w:eastAsia="仿宋" w:hAnsi="仿宋" w:cs="仿宋" w:hint="eastAsia"/>
                <w:bCs/>
                <w:sz w:val="30"/>
                <w:szCs w:val="30"/>
              </w:rPr>
            </w:pPr>
            <w:r>
              <w:rPr>
                <w:rFonts w:ascii="仿宋" w:eastAsia="仿宋" w:hAnsi="仿宋" w:cs="仿宋" w:hint="eastAsia"/>
                <w:bCs/>
                <w:sz w:val="30"/>
                <w:szCs w:val="30"/>
              </w:rPr>
              <w:t>名称</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r>
              <w:rPr>
                <w:rFonts w:ascii="仿宋" w:eastAsia="仿宋" w:hAnsi="仿宋" w:cs="仿宋" w:hint="eastAsia"/>
                <w:bCs/>
                <w:sz w:val="30"/>
                <w:szCs w:val="30"/>
              </w:rPr>
              <w:t>地类</w:t>
            </w:r>
          </w:p>
        </w:tc>
        <w:tc>
          <w:tcPr>
            <w:tcW w:w="728" w:type="dxa"/>
            <w:vMerge w:val="restart"/>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r>
              <w:rPr>
                <w:rFonts w:ascii="仿宋" w:eastAsia="仿宋" w:hAnsi="仿宋" w:cs="仿宋" w:hint="eastAsia"/>
                <w:bCs/>
                <w:sz w:val="30"/>
                <w:szCs w:val="30"/>
              </w:rPr>
              <w:t>面积</w:t>
            </w:r>
          </w:p>
        </w:tc>
        <w:tc>
          <w:tcPr>
            <w:tcW w:w="2646" w:type="dxa"/>
            <w:gridSpan w:val="4"/>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r>
              <w:rPr>
                <w:rFonts w:ascii="仿宋" w:eastAsia="仿宋" w:hAnsi="仿宋" w:cs="仿宋" w:hint="eastAsia"/>
                <w:bCs/>
                <w:sz w:val="30"/>
                <w:szCs w:val="30"/>
              </w:rPr>
              <w:t>四  至  界 限</w:t>
            </w:r>
          </w:p>
        </w:tc>
        <w:tc>
          <w:tcPr>
            <w:tcW w:w="2077" w:type="dxa"/>
            <w:vMerge w:val="restart"/>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r>
              <w:rPr>
                <w:rFonts w:ascii="仿宋" w:eastAsia="仿宋" w:hAnsi="仿宋" w:cs="仿宋" w:hint="eastAsia"/>
                <w:bCs/>
                <w:sz w:val="30"/>
                <w:szCs w:val="30"/>
              </w:rPr>
              <w:t>原土地承包经营权证或承包合同编号</w:t>
            </w:r>
          </w:p>
        </w:tc>
      </w:tr>
      <w:tr w:rsidR="0076152C" w:rsidTr="00C37722">
        <w:trPr>
          <w:cantSplit/>
          <w:trHeight w:val="465"/>
          <w:jc w:val="center"/>
        </w:trPr>
        <w:tc>
          <w:tcPr>
            <w:tcW w:w="780" w:type="dxa"/>
            <w:vMerge/>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728" w:type="dxa"/>
            <w:vMerge/>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61"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r>
              <w:rPr>
                <w:rFonts w:ascii="仿宋" w:eastAsia="仿宋" w:hAnsi="仿宋" w:cs="仿宋" w:hint="eastAsia"/>
                <w:bCs/>
                <w:sz w:val="30"/>
                <w:szCs w:val="30"/>
              </w:rPr>
              <w:t>东</w:t>
            </w:r>
          </w:p>
        </w:tc>
        <w:tc>
          <w:tcPr>
            <w:tcW w:w="662"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r>
              <w:rPr>
                <w:rFonts w:ascii="仿宋" w:eastAsia="仿宋" w:hAnsi="仿宋" w:cs="仿宋" w:hint="eastAsia"/>
                <w:bCs/>
                <w:sz w:val="30"/>
                <w:szCs w:val="30"/>
              </w:rPr>
              <w:t>南</w:t>
            </w:r>
          </w:p>
        </w:tc>
        <w:tc>
          <w:tcPr>
            <w:tcW w:w="661"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ind w:firstLineChars="100" w:firstLine="300"/>
              <w:jc w:val="center"/>
              <w:rPr>
                <w:rFonts w:ascii="仿宋" w:eastAsia="仿宋" w:hAnsi="仿宋" w:cs="仿宋" w:hint="eastAsia"/>
                <w:bCs/>
                <w:sz w:val="30"/>
                <w:szCs w:val="30"/>
              </w:rPr>
            </w:pPr>
            <w:r>
              <w:rPr>
                <w:rFonts w:ascii="仿宋" w:eastAsia="仿宋" w:hAnsi="仿宋" w:cs="仿宋" w:hint="eastAsia"/>
                <w:bCs/>
                <w:sz w:val="30"/>
                <w:szCs w:val="30"/>
              </w:rPr>
              <w:t>西</w:t>
            </w:r>
          </w:p>
        </w:tc>
        <w:tc>
          <w:tcPr>
            <w:tcW w:w="662"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ind w:firstLineChars="50" w:firstLine="150"/>
              <w:jc w:val="center"/>
              <w:rPr>
                <w:rFonts w:ascii="仿宋" w:eastAsia="仿宋" w:hAnsi="仿宋" w:cs="仿宋" w:hint="eastAsia"/>
                <w:bCs/>
                <w:sz w:val="30"/>
                <w:szCs w:val="30"/>
              </w:rPr>
            </w:pPr>
            <w:r>
              <w:rPr>
                <w:rFonts w:ascii="仿宋" w:eastAsia="仿宋" w:hAnsi="仿宋" w:cs="仿宋" w:hint="eastAsia"/>
                <w:bCs/>
                <w:sz w:val="30"/>
                <w:szCs w:val="30"/>
              </w:rPr>
              <w:t>北</w:t>
            </w:r>
          </w:p>
        </w:tc>
        <w:tc>
          <w:tcPr>
            <w:tcW w:w="2077" w:type="dxa"/>
            <w:vMerge/>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r>
      <w:tr w:rsidR="0076152C" w:rsidTr="00C37722">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r>
              <w:rPr>
                <w:rFonts w:ascii="仿宋" w:eastAsia="仿宋" w:hAnsi="仿宋" w:cs="仿宋" w:hint="eastAsia"/>
                <w:bCs/>
                <w:sz w:val="30"/>
                <w:szCs w:val="30"/>
              </w:rPr>
              <w:t>1</w:t>
            </w:r>
          </w:p>
        </w:tc>
        <w:tc>
          <w:tcPr>
            <w:tcW w:w="844"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30"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72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61"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62"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61"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62"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2077"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r>
      <w:tr w:rsidR="0076152C" w:rsidTr="00C37722">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r>
              <w:rPr>
                <w:rFonts w:ascii="仿宋" w:eastAsia="仿宋" w:hAnsi="仿宋" w:cs="仿宋" w:hint="eastAsia"/>
                <w:bCs/>
                <w:sz w:val="30"/>
                <w:szCs w:val="30"/>
              </w:rPr>
              <w:t>2</w:t>
            </w:r>
          </w:p>
        </w:tc>
        <w:tc>
          <w:tcPr>
            <w:tcW w:w="844"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30"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72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61"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62"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61"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62"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2077"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r>
      <w:tr w:rsidR="0076152C" w:rsidTr="00C37722">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r>
              <w:rPr>
                <w:rFonts w:ascii="仿宋" w:eastAsia="仿宋" w:hAnsi="仿宋" w:cs="仿宋" w:hint="eastAsia"/>
                <w:bCs/>
                <w:sz w:val="30"/>
                <w:szCs w:val="30"/>
              </w:rPr>
              <w:lastRenderedPageBreak/>
              <w:t>3</w:t>
            </w:r>
          </w:p>
        </w:tc>
        <w:tc>
          <w:tcPr>
            <w:tcW w:w="844"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30"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72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61"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62"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61"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62"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2077"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r>
      <w:tr w:rsidR="0076152C" w:rsidTr="00C37722">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r>
              <w:rPr>
                <w:rFonts w:ascii="仿宋" w:eastAsia="仿宋" w:hAnsi="仿宋" w:cs="仿宋" w:hint="eastAsia"/>
                <w:bCs/>
                <w:sz w:val="30"/>
                <w:szCs w:val="30"/>
              </w:rPr>
              <w:t>4</w:t>
            </w:r>
          </w:p>
        </w:tc>
        <w:tc>
          <w:tcPr>
            <w:tcW w:w="844"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30"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72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61"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62"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61"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662"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c>
          <w:tcPr>
            <w:tcW w:w="2077"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jc w:val="center"/>
              <w:rPr>
                <w:rFonts w:ascii="仿宋" w:eastAsia="仿宋" w:hAnsi="仿宋" w:cs="仿宋" w:hint="eastAsia"/>
                <w:bCs/>
                <w:sz w:val="30"/>
                <w:szCs w:val="30"/>
              </w:rPr>
            </w:pPr>
          </w:p>
        </w:tc>
      </w:tr>
      <w:tr w:rsidR="0076152C" w:rsidTr="00C37722">
        <w:trPr>
          <w:trHeight w:val="373"/>
          <w:jc w:val="center"/>
        </w:trPr>
        <w:tc>
          <w:tcPr>
            <w:tcW w:w="7705" w:type="dxa"/>
            <w:gridSpan w:val="9"/>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500" w:lineRule="exact"/>
              <w:rPr>
                <w:rFonts w:ascii="仿宋" w:eastAsia="仿宋" w:hAnsi="仿宋" w:cs="仿宋" w:hint="eastAsia"/>
                <w:bCs/>
                <w:sz w:val="30"/>
                <w:szCs w:val="30"/>
              </w:rPr>
            </w:pPr>
            <w:r>
              <w:rPr>
                <w:rFonts w:ascii="仿宋" w:eastAsia="仿宋" w:hAnsi="仿宋" w:cs="仿宋" w:hint="eastAsia"/>
                <w:bCs/>
                <w:sz w:val="30"/>
                <w:szCs w:val="30"/>
              </w:rPr>
              <w:t>合计（大写）            亩    （小写）    亩</w:t>
            </w:r>
          </w:p>
        </w:tc>
      </w:tr>
    </w:tbl>
    <w:p w:rsidR="0076152C" w:rsidRDefault="0076152C" w:rsidP="0076152C">
      <w:pPr>
        <w:spacing w:line="500" w:lineRule="exact"/>
        <w:rPr>
          <w:rFonts w:ascii="仿宋" w:eastAsia="仿宋" w:hAnsi="仿宋" w:cs="仿宋" w:hint="eastAsia"/>
          <w:bCs/>
          <w:sz w:val="30"/>
          <w:szCs w:val="30"/>
        </w:rPr>
      </w:pP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2.委托流转方式。</w:t>
      </w:r>
    </w:p>
    <w:p w:rsidR="0076152C" w:rsidRDefault="0076152C" w:rsidP="0076152C">
      <w:pPr>
        <w:spacing w:line="600" w:lineRule="exact"/>
        <w:ind w:hanging="2"/>
        <w:rPr>
          <w:rFonts w:ascii="仿宋" w:eastAsia="仿宋" w:hAnsi="仿宋" w:cs="仿宋" w:hint="eastAsia"/>
          <w:bCs/>
          <w:sz w:val="30"/>
          <w:szCs w:val="30"/>
        </w:rPr>
      </w:pPr>
      <w:r>
        <w:rPr>
          <w:rFonts w:ascii="仿宋" w:eastAsia="仿宋" w:hAnsi="仿宋" w:cs="仿宋" w:hint="eastAsia"/>
          <w:bCs/>
          <w:sz w:val="30"/>
          <w:szCs w:val="30"/>
        </w:rPr>
        <w:t xml:space="preserve">    甲方委托乙方将以上土地共计_____</w:t>
      </w:r>
      <w:proofErr w:type="gramStart"/>
      <w:r>
        <w:rPr>
          <w:rFonts w:ascii="仿宋" w:eastAsia="仿宋" w:hAnsi="仿宋" w:cs="仿宋" w:hint="eastAsia"/>
          <w:bCs/>
          <w:sz w:val="30"/>
          <w:szCs w:val="30"/>
        </w:rPr>
        <w:t>亩以</w:t>
      </w:r>
      <w:proofErr w:type="gramEnd"/>
      <w:r>
        <w:rPr>
          <w:rFonts w:ascii="仿宋" w:eastAsia="仿宋" w:hAnsi="仿宋" w:cs="仿宋" w:hint="eastAsia"/>
          <w:bCs/>
          <w:sz w:val="30"/>
          <w:szCs w:val="30"/>
        </w:rPr>
        <w:t>_______（转包、转让、出租、互换、入股、合作）方式流转他人。</w:t>
      </w:r>
    </w:p>
    <w:p w:rsidR="0076152C" w:rsidRDefault="0076152C" w:rsidP="0076152C">
      <w:pPr>
        <w:spacing w:line="600" w:lineRule="exact"/>
        <w:ind w:hanging="2"/>
        <w:rPr>
          <w:rFonts w:ascii="仿宋" w:eastAsia="仿宋" w:hAnsi="仿宋" w:cs="仿宋" w:hint="eastAsia"/>
          <w:bCs/>
          <w:sz w:val="30"/>
          <w:szCs w:val="30"/>
        </w:rPr>
      </w:pPr>
      <w:r>
        <w:rPr>
          <w:rFonts w:ascii="仿宋" w:eastAsia="仿宋" w:hAnsi="仿宋" w:cs="仿宋" w:hint="eastAsia"/>
          <w:bCs/>
          <w:sz w:val="30"/>
          <w:szCs w:val="30"/>
        </w:rPr>
        <w:t xml:space="preserve">    3.委托流转期限。</w:t>
      </w:r>
    </w:p>
    <w:p w:rsidR="0076152C" w:rsidRDefault="0076152C" w:rsidP="0076152C">
      <w:pPr>
        <w:spacing w:line="600" w:lineRule="exact"/>
        <w:ind w:leftChars="1" w:left="2" w:firstLineChars="200" w:firstLine="600"/>
        <w:rPr>
          <w:rFonts w:ascii="仿宋" w:eastAsia="仿宋" w:hAnsi="仿宋" w:cs="仿宋" w:hint="eastAsia"/>
          <w:bCs/>
          <w:sz w:val="30"/>
          <w:szCs w:val="30"/>
        </w:rPr>
      </w:pPr>
      <w:r>
        <w:rPr>
          <w:rFonts w:ascii="仿宋" w:eastAsia="仿宋" w:hAnsi="仿宋" w:cs="仿宋" w:hint="eastAsia"/>
          <w:bCs/>
          <w:sz w:val="30"/>
          <w:szCs w:val="30"/>
        </w:rPr>
        <w:t>土地委托流转期限为_____年，自______年___月___日起至______年___月___日止（最长不得超过土地承包期剩余期限）。</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4.委托流转价款与支付方式。</w:t>
      </w:r>
    </w:p>
    <w:p w:rsidR="0076152C" w:rsidRDefault="0076152C" w:rsidP="0076152C">
      <w:pPr>
        <w:spacing w:line="600" w:lineRule="exact"/>
        <w:ind w:leftChars="1" w:left="2" w:firstLineChars="200" w:firstLine="600"/>
        <w:rPr>
          <w:rFonts w:ascii="仿宋" w:eastAsia="仿宋" w:hAnsi="仿宋" w:cs="仿宋" w:hint="eastAsia"/>
          <w:bCs/>
          <w:sz w:val="30"/>
          <w:szCs w:val="30"/>
        </w:rPr>
      </w:pPr>
      <w:r>
        <w:rPr>
          <w:rFonts w:ascii="仿宋" w:eastAsia="仿宋" w:hAnsi="仿宋" w:cs="仿宋" w:hint="eastAsia"/>
          <w:bCs/>
          <w:sz w:val="30"/>
          <w:szCs w:val="30"/>
        </w:rPr>
        <w:t>（1）甲方授权乙方按每亩每年_________元进行流转，合计_________（大写</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（2）考虑物价等因素的约定：_________________________。</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（3）支付结算方式：_________________________________。</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5.委托费用与支付方式</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委托费用与支付方式约定：_____________ _____________。</w:t>
      </w:r>
    </w:p>
    <w:p w:rsidR="0076152C" w:rsidRDefault="0076152C" w:rsidP="0076152C">
      <w:pPr>
        <w:spacing w:line="600" w:lineRule="exact"/>
        <w:ind w:firstLineChars="200" w:firstLine="602"/>
        <w:rPr>
          <w:rFonts w:ascii="仿宋" w:eastAsia="仿宋" w:hAnsi="仿宋" w:cs="仿宋" w:hint="eastAsia"/>
          <w:b/>
          <w:sz w:val="30"/>
          <w:szCs w:val="30"/>
        </w:rPr>
      </w:pPr>
      <w:r>
        <w:rPr>
          <w:rFonts w:ascii="仿宋" w:eastAsia="仿宋" w:hAnsi="仿宋" w:cs="仿宋" w:hint="eastAsia"/>
          <w:b/>
          <w:sz w:val="30"/>
          <w:szCs w:val="30"/>
        </w:rPr>
        <w:t>二、其他委托事项</w:t>
      </w:r>
    </w:p>
    <w:p w:rsidR="0076152C" w:rsidRDefault="0076152C" w:rsidP="0076152C">
      <w:pPr>
        <w:pStyle w:val="a7"/>
        <w:widowControl w:val="0"/>
        <w:spacing w:before="0" w:beforeAutospacing="0" w:after="0" w:afterAutospacing="0" w:line="600" w:lineRule="exact"/>
        <w:ind w:rightChars="-293" w:right="-703" w:firstLineChars="200" w:firstLine="600"/>
        <w:jc w:val="both"/>
        <w:rPr>
          <w:rFonts w:ascii="仿宋" w:eastAsia="仿宋" w:hAnsi="仿宋" w:cs="仿宋" w:hint="eastAsia"/>
          <w:bCs/>
          <w:kern w:val="2"/>
          <w:sz w:val="30"/>
          <w:szCs w:val="30"/>
          <w:u w:val="single"/>
        </w:rPr>
      </w:pPr>
      <w:r>
        <w:rPr>
          <w:rFonts w:ascii="仿宋" w:eastAsia="仿宋" w:hAnsi="仿宋" w:cs="仿宋" w:hint="eastAsia"/>
          <w:bCs/>
          <w:kern w:val="2"/>
          <w:sz w:val="30"/>
          <w:szCs w:val="30"/>
          <w:u w:val="single"/>
        </w:rPr>
        <w:t xml:space="preserve">                                                     </w:t>
      </w:r>
    </w:p>
    <w:p w:rsidR="0076152C" w:rsidRDefault="0076152C" w:rsidP="0076152C">
      <w:pPr>
        <w:pStyle w:val="a7"/>
        <w:widowControl w:val="0"/>
        <w:spacing w:before="0" w:beforeAutospacing="0" w:after="0" w:afterAutospacing="0" w:line="600" w:lineRule="exact"/>
        <w:ind w:rightChars="-293" w:right="-703" w:firstLineChars="200" w:firstLine="600"/>
        <w:jc w:val="both"/>
        <w:rPr>
          <w:rFonts w:ascii="仿宋" w:eastAsia="仿宋" w:hAnsi="仿宋" w:cs="仿宋" w:hint="eastAsia"/>
          <w:bCs/>
          <w:sz w:val="30"/>
          <w:szCs w:val="30"/>
        </w:rPr>
      </w:pPr>
      <w:r>
        <w:rPr>
          <w:rFonts w:ascii="仿宋" w:eastAsia="仿宋" w:hAnsi="仿宋" w:cs="仿宋" w:hint="eastAsia"/>
          <w:bCs/>
          <w:kern w:val="2"/>
          <w:sz w:val="30"/>
          <w:szCs w:val="30"/>
          <w:u w:val="single"/>
        </w:rPr>
        <w:t xml:space="preserve">                                                      </w:t>
      </w:r>
      <w:r>
        <w:rPr>
          <w:rFonts w:ascii="仿宋" w:eastAsia="仿宋" w:hAnsi="仿宋" w:cs="仿宋" w:hint="eastAsia"/>
          <w:bCs/>
          <w:kern w:val="2"/>
          <w:sz w:val="30"/>
          <w:szCs w:val="30"/>
        </w:rPr>
        <w:t xml:space="preserve">         </w:t>
      </w:r>
      <w:r>
        <w:rPr>
          <w:rFonts w:ascii="仿宋" w:eastAsia="仿宋" w:hAnsi="仿宋" w:cs="仿宋" w:hint="eastAsia"/>
          <w:bCs/>
          <w:sz w:val="30"/>
          <w:szCs w:val="30"/>
        </w:rPr>
        <w:t xml:space="preserve">                                                 </w:t>
      </w:r>
    </w:p>
    <w:p w:rsidR="0076152C" w:rsidRDefault="0076152C" w:rsidP="0076152C">
      <w:pPr>
        <w:spacing w:line="600" w:lineRule="exact"/>
        <w:ind w:firstLineChars="200" w:firstLine="602"/>
        <w:rPr>
          <w:rFonts w:ascii="仿宋" w:eastAsia="仿宋" w:hAnsi="仿宋" w:cs="仿宋" w:hint="eastAsia"/>
          <w:b/>
          <w:sz w:val="30"/>
          <w:szCs w:val="30"/>
        </w:rPr>
      </w:pPr>
      <w:r>
        <w:rPr>
          <w:rFonts w:ascii="仿宋" w:eastAsia="仿宋" w:hAnsi="仿宋" w:cs="仿宋" w:hint="eastAsia"/>
          <w:b/>
          <w:sz w:val="30"/>
          <w:szCs w:val="30"/>
        </w:rPr>
        <w:t>三、委托权限</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1.乙方与土地受让方协商流转事宜并代为签订土地委托流转合同，监督土地受让方履行流转合同约定。</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lastRenderedPageBreak/>
        <w:t>2、按本委托书约定，受托方与受让方签订流转合同的，委托方反悔要求解除该合同的，该行为无效。</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 xml:space="preserve">3、受托方超越委托权限以外的行为，自行承担法律责任。                  </w:t>
      </w:r>
    </w:p>
    <w:p w:rsidR="0076152C" w:rsidRDefault="0076152C" w:rsidP="0076152C">
      <w:pPr>
        <w:spacing w:line="600" w:lineRule="exact"/>
        <w:ind w:firstLineChars="196" w:firstLine="590"/>
        <w:rPr>
          <w:rFonts w:ascii="仿宋" w:eastAsia="仿宋" w:hAnsi="仿宋" w:cs="仿宋" w:hint="eastAsia"/>
          <w:b/>
          <w:sz w:val="30"/>
          <w:szCs w:val="30"/>
        </w:rPr>
      </w:pPr>
      <w:r>
        <w:rPr>
          <w:rFonts w:ascii="仿宋" w:eastAsia="仿宋" w:hAnsi="仿宋" w:cs="仿宋" w:hint="eastAsia"/>
          <w:b/>
          <w:sz w:val="30"/>
          <w:szCs w:val="30"/>
        </w:rPr>
        <w:t>四、违约责任</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1、因变更或解除协议而使相关当事人遭受损失的，除依法可免除责任外，应由责任方负责赔偿。</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2、如一方当事人违反协议约定，应向守约一方支付违约金 ＿＿元。如果违约金尚不足以弥补守约方及相关当事人一方经济损失的，违约方应在违约金之外增加支付赔偿金。赔偿金的数额依具体损失情况，由有关当事人协商。</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五、其他约定</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1、乙方按本协议授权范围行使相关权利。</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2、乙方在本委托协议权限范围内的行为由甲方承担法律责任。</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 xml:space="preserve">3、其它需要说明的事项：  ____________________________。                               </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4、本协议在履行过程中发生争议，双方协商解决。协商不成，可以请求村民委员会、乡镇人民政府调解，不愿调解或调解不成的，可以向农村土地承包纠纷仲裁机构申请仲裁，也可以向人民法院起诉。</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5、 本协议自双方签字后生效。未尽事宜，由双方共同协商补充，</w:t>
      </w:r>
      <w:proofErr w:type="gramStart"/>
      <w:r>
        <w:rPr>
          <w:rFonts w:ascii="仿宋" w:eastAsia="仿宋" w:hAnsi="仿宋" w:cs="仿宋" w:hint="eastAsia"/>
          <w:bCs/>
          <w:sz w:val="30"/>
          <w:szCs w:val="30"/>
        </w:rPr>
        <w:t>并报村和</w:t>
      </w:r>
      <w:proofErr w:type="gramEnd"/>
      <w:r>
        <w:rPr>
          <w:rFonts w:ascii="仿宋" w:eastAsia="仿宋" w:hAnsi="仿宋" w:cs="仿宋" w:hint="eastAsia"/>
          <w:bCs/>
          <w:sz w:val="30"/>
          <w:szCs w:val="30"/>
        </w:rPr>
        <w:t>乡镇备案，有关补充条款与本合同具有同等法律效力。</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6、 本协议一式＿＿ 份，双方各执一份，乡镇土地流转服务中心备案一份。（如有</w:t>
      </w:r>
      <w:proofErr w:type="gramStart"/>
      <w:r>
        <w:rPr>
          <w:rFonts w:ascii="仿宋" w:eastAsia="仿宋" w:hAnsi="仿宋" w:cs="仿宋" w:hint="eastAsia"/>
          <w:bCs/>
          <w:sz w:val="30"/>
          <w:szCs w:val="30"/>
        </w:rPr>
        <w:t>鉴证</w:t>
      </w:r>
      <w:proofErr w:type="gramEnd"/>
      <w:r>
        <w:rPr>
          <w:rFonts w:ascii="仿宋" w:eastAsia="仿宋" w:hAnsi="仿宋" w:cs="仿宋" w:hint="eastAsia"/>
          <w:bCs/>
          <w:sz w:val="30"/>
          <w:szCs w:val="30"/>
        </w:rPr>
        <w:t>，相应增加一份）。</w:t>
      </w:r>
    </w:p>
    <w:p w:rsidR="0076152C" w:rsidRDefault="0076152C" w:rsidP="0076152C">
      <w:pPr>
        <w:spacing w:line="600" w:lineRule="exact"/>
        <w:rPr>
          <w:rFonts w:ascii="仿宋" w:eastAsia="仿宋" w:hAnsi="仿宋" w:cs="仿宋" w:hint="eastAsia"/>
          <w:bCs/>
          <w:sz w:val="30"/>
          <w:szCs w:val="30"/>
        </w:rPr>
      </w:pPr>
    </w:p>
    <w:p w:rsidR="0076152C" w:rsidRDefault="0076152C" w:rsidP="0076152C">
      <w:pPr>
        <w:spacing w:line="600" w:lineRule="exact"/>
        <w:rPr>
          <w:rFonts w:ascii="仿宋" w:eastAsia="仿宋" w:hAnsi="仿宋" w:cs="仿宋" w:hint="eastAsia"/>
          <w:bCs/>
          <w:sz w:val="30"/>
          <w:szCs w:val="30"/>
        </w:rPr>
      </w:pPr>
      <w:r>
        <w:rPr>
          <w:rFonts w:ascii="仿宋" w:eastAsia="仿宋" w:hAnsi="仿宋" w:cs="仿宋" w:hint="eastAsia"/>
          <w:bCs/>
          <w:sz w:val="30"/>
          <w:szCs w:val="30"/>
        </w:rPr>
        <w:t>甲方（签字）：                  乙方（代理人签字、盖章）：</w:t>
      </w:r>
    </w:p>
    <w:p w:rsidR="0076152C" w:rsidRDefault="0076152C" w:rsidP="0076152C">
      <w:pPr>
        <w:spacing w:line="600" w:lineRule="exact"/>
        <w:rPr>
          <w:rFonts w:ascii="仿宋" w:eastAsia="仿宋" w:hAnsi="仿宋" w:cs="仿宋" w:hint="eastAsia"/>
          <w:bCs/>
          <w:sz w:val="30"/>
          <w:szCs w:val="30"/>
        </w:rPr>
      </w:pPr>
      <w:r>
        <w:rPr>
          <w:rFonts w:ascii="仿宋" w:eastAsia="仿宋" w:hAnsi="仿宋" w:cs="仿宋" w:hint="eastAsia"/>
          <w:bCs/>
          <w:sz w:val="30"/>
          <w:szCs w:val="30"/>
        </w:rPr>
        <w:t>身份证号：                     身份证号：</w:t>
      </w:r>
    </w:p>
    <w:p w:rsidR="0076152C" w:rsidRDefault="0076152C" w:rsidP="0076152C">
      <w:pPr>
        <w:spacing w:line="600" w:lineRule="exact"/>
        <w:rPr>
          <w:rFonts w:ascii="仿宋" w:eastAsia="仿宋" w:hAnsi="仿宋" w:cs="仿宋" w:hint="eastAsia"/>
          <w:bCs/>
          <w:sz w:val="30"/>
          <w:szCs w:val="30"/>
        </w:rPr>
      </w:pPr>
      <w:r>
        <w:rPr>
          <w:rFonts w:ascii="仿宋" w:eastAsia="仿宋" w:hAnsi="仿宋" w:cs="仿宋" w:hint="eastAsia"/>
          <w:bCs/>
          <w:sz w:val="30"/>
          <w:szCs w:val="30"/>
        </w:rPr>
        <w:lastRenderedPageBreak/>
        <w:t xml:space="preserve">     年  月  日                      年  月  日</w:t>
      </w:r>
    </w:p>
    <w:p w:rsidR="0076152C" w:rsidRDefault="0076152C" w:rsidP="0076152C">
      <w:pPr>
        <w:spacing w:line="600" w:lineRule="exact"/>
        <w:rPr>
          <w:rFonts w:ascii="仿宋" w:eastAsia="仿宋" w:hAnsi="仿宋" w:cs="仿宋" w:hint="eastAsia"/>
          <w:bCs/>
          <w:sz w:val="30"/>
          <w:szCs w:val="30"/>
        </w:rPr>
      </w:pPr>
    </w:p>
    <w:p w:rsidR="0076152C" w:rsidRDefault="0076152C" w:rsidP="0076152C">
      <w:pPr>
        <w:spacing w:line="600" w:lineRule="exact"/>
        <w:ind w:firstLine="435"/>
        <w:rPr>
          <w:rFonts w:ascii="仿宋" w:eastAsia="仿宋" w:hAnsi="仿宋" w:cs="仿宋" w:hint="eastAsia"/>
          <w:bCs/>
          <w:sz w:val="30"/>
          <w:szCs w:val="30"/>
        </w:rPr>
      </w:pPr>
    </w:p>
    <w:p w:rsidR="0076152C" w:rsidRDefault="0076152C" w:rsidP="0076152C">
      <w:pPr>
        <w:spacing w:line="600" w:lineRule="exact"/>
        <w:rPr>
          <w:rFonts w:ascii="仿宋" w:eastAsia="仿宋" w:hAnsi="仿宋" w:cs="仿宋" w:hint="eastAsia"/>
          <w:bCs/>
          <w:sz w:val="30"/>
          <w:szCs w:val="30"/>
        </w:rPr>
      </w:pPr>
      <w:r>
        <w:rPr>
          <w:rFonts w:ascii="仿宋" w:eastAsia="仿宋" w:hAnsi="仿宋" w:cs="仿宋" w:hint="eastAsia"/>
          <w:bCs/>
          <w:sz w:val="30"/>
          <w:szCs w:val="30"/>
        </w:rPr>
        <w:t xml:space="preserve">                                        </w:t>
      </w:r>
      <w:proofErr w:type="gramStart"/>
      <w:r>
        <w:rPr>
          <w:rFonts w:ascii="仿宋" w:eastAsia="仿宋" w:hAnsi="仿宋" w:cs="仿宋" w:hint="eastAsia"/>
          <w:bCs/>
          <w:sz w:val="30"/>
          <w:szCs w:val="30"/>
        </w:rPr>
        <w:t>鉴证</w:t>
      </w:r>
      <w:proofErr w:type="gramEnd"/>
      <w:r>
        <w:rPr>
          <w:rFonts w:ascii="仿宋" w:eastAsia="仿宋" w:hAnsi="仿宋" w:cs="仿宋" w:hint="eastAsia"/>
          <w:bCs/>
          <w:sz w:val="30"/>
          <w:szCs w:val="30"/>
        </w:rPr>
        <w:t>单位：（签章）</w:t>
      </w:r>
    </w:p>
    <w:p w:rsidR="0076152C" w:rsidRDefault="0076152C" w:rsidP="0076152C">
      <w:pPr>
        <w:spacing w:line="600" w:lineRule="exact"/>
        <w:rPr>
          <w:rFonts w:ascii="仿宋" w:eastAsia="仿宋" w:hAnsi="仿宋" w:cs="仿宋" w:hint="eastAsia"/>
          <w:bCs/>
          <w:sz w:val="30"/>
          <w:szCs w:val="30"/>
        </w:rPr>
      </w:pPr>
      <w:r>
        <w:rPr>
          <w:rFonts w:ascii="仿宋" w:eastAsia="仿宋" w:hAnsi="仿宋" w:cs="仿宋" w:hint="eastAsia"/>
          <w:bCs/>
          <w:sz w:val="30"/>
          <w:szCs w:val="30"/>
        </w:rPr>
        <w:t xml:space="preserve">                                        </w:t>
      </w:r>
      <w:proofErr w:type="gramStart"/>
      <w:r>
        <w:rPr>
          <w:rFonts w:ascii="仿宋" w:eastAsia="仿宋" w:hAnsi="仿宋" w:cs="仿宋" w:hint="eastAsia"/>
          <w:bCs/>
          <w:sz w:val="30"/>
          <w:szCs w:val="30"/>
        </w:rPr>
        <w:t>鉴证</w:t>
      </w:r>
      <w:proofErr w:type="gramEnd"/>
      <w:r>
        <w:rPr>
          <w:rFonts w:ascii="仿宋" w:eastAsia="仿宋" w:hAnsi="仿宋" w:cs="仿宋" w:hint="eastAsia"/>
          <w:bCs/>
          <w:sz w:val="30"/>
          <w:szCs w:val="30"/>
        </w:rPr>
        <w:t>人：（签章）</w:t>
      </w:r>
    </w:p>
    <w:p w:rsidR="0076152C" w:rsidRDefault="0076152C" w:rsidP="0076152C">
      <w:pPr>
        <w:spacing w:line="600" w:lineRule="exact"/>
        <w:ind w:firstLine="435"/>
        <w:rPr>
          <w:rFonts w:ascii="仿宋" w:eastAsia="仿宋" w:hAnsi="仿宋" w:cs="仿宋" w:hint="eastAsia"/>
          <w:bCs/>
          <w:sz w:val="30"/>
          <w:szCs w:val="30"/>
        </w:rPr>
      </w:pPr>
      <w:r>
        <w:rPr>
          <w:rFonts w:ascii="仿宋" w:eastAsia="仿宋" w:hAnsi="仿宋" w:cs="仿宋" w:hint="eastAsia"/>
          <w:bCs/>
          <w:sz w:val="30"/>
          <w:szCs w:val="30"/>
        </w:rPr>
        <w:t xml:space="preserve">                                  </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年</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月</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日</w:t>
      </w:r>
    </w:p>
    <w:p w:rsidR="0076152C" w:rsidRDefault="0076152C" w:rsidP="0076152C">
      <w:pPr>
        <w:spacing w:line="500" w:lineRule="exact"/>
        <w:rPr>
          <w:rFonts w:ascii="仿宋" w:eastAsia="仿宋" w:hAnsi="仿宋" w:cs="仿宋" w:hint="eastAsia"/>
          <w:b/>
          <w:bCs/>
          <w:sz w:val="30"/>
          <w:szCs w:val="30"/>
        </w:rPr>
      </w:pPr>
    </w:p>
    <w:p w:rsidR="0076152C" w:rsidRDefault="0076152C" w:rsidP="0076152C">
      <w:pPr>
        <w:spacing w:line="500" w:lineRule="exact"/>
        <w:rPr>
          <w:rFonts w:ascii="仿宋" w:eastAsia="仿宋" w:hAnsi="仿宋" w:cs="仿宋" w:hint="eastAsia"/>
          <w:b/>
          <w:bCs/>
          <w:sz w:val="30"/>
          <w:szCs w:val="30"/>
        </w:rPr>
      </w:pPr>
    </w:p>
    <w:p w:rsidR="0076152C" w:rsidRDefault="0076152C" w:rsidP="0076152C">
      <w:pPr>
        <w:spacing w:line="500" w:lineRule="exact"/>
        <w:rPr>
          <w:rFonts w:ascii="仿宋" w:eastAsia="仿宋" w:hAnsi="仿宋" w:cs="仿宋" w:hint="eastAsia"/>
          <w:b/>
          <w:bCs/>
          <w:sz w:val="30"/>
          <w:szCs w:val="30"/>
        </w:rPr>
      </w:pPr>
    </w:p>
    <w:p w:rsidR="0076152C" w:rsidRDefault="0076152C" w:rsidP="0076152C">
      <w:pPr>
        <w:spacing w:line="500" w:lineRule="exact"/>
        <w:rPr>
          <w:rFonts w:ascii="仿宋" w:eastAsia="仿宋" w:hAnsi="仿宋" w:cs="仿宋" w:hint="eastAsia"/>
          <w:b/>
          <w:bCs/>
          <w:sz w:val="30"/>
          <w:szCs w:val="30"/>
        </w:rPr>
      </w:pPr>
      <w:r>
        <w:rPr>
          <w:rFonts w:ascii="仿宋" w:eastAsia="仿宋" w:hAnsi="仿宋" w:cs="仿宋" w:hint="eastAsia"/>
          <w:b/>
          <w:bCs/>
          <w:sz w:val="30"/>
          <w:szCs w:val="30"/>
        </w:rPr>
        <w:t>附件3：</w:t>
      </w:r>
    </w:p>
    <w:p w:rsidR="0076152C" w:rsidRDefault="0076152C" w:rsidP="0076152C">
      <w:pPr>
        <w:spacing w:line="500" w:lineRule="exact"/>
        <w:rPr>
          <w:rFonts w:ascii="仿宋" w:eastAsia="仿宋" w:hAnsi="仿宋" w:cs="仿宋" w:hint="eastAsia"/>
          <w:b/>
          <w:bCs/>
          <w:sz w:val="30"/>
          <w:szCs w:val="30"/>
        </w:rPr>
      </w:pPr>
    </w:p>
    <w:p w:rsidR="0076152C" w:rsidRDefault="0076152C" w:rsidP="0076152C">
      <w:pPr>
        <w:spacing w:line="500" w:lineRule="exact"/>
        <w:jc w:val="center"/>
        <w:rPr>
          <w:rFonts w:ascii="仿宋" w:eastAsia="仿宋" w:hAnsi="仿宋" w:cs="仿宋" w:hint="eastAsia"/>
          <w:b/>
          <w:bCs/>
          <w:sz w:val="30"/>
          <w:szCs w:val="30"/>
        </w:rPr>
      </w:pPr>
      <w:r>
        <w:rPr>
          <w:rFonts w:ascii="仿宋" w:eastAsia="仿宋" w:hAnsi="仿宋" w:cs="仿宋" w:hint="eastAsia"/>
          <w:b/>
          <w:bCs/>
          <w:sz w:val="30"/>
          <w:szCs w:val="30"/>
        </w:rPr>
        <w:t>平阳县农村土地承包经营权流转合同</w:t>
      </w:r>
    </w:p>
    <w:p w:rsidR="0076152C" w:rsidRDefault="0076152C" w:rsidP="0076152C">
      <w:pPr>
        <w:spacing w:line="600" w:lineRule="exact"/>
        <w:jc w:val="center"/>
        <w:rPr>
          <w:rFonts w:ascii="仿宋" w:eastAsia="仿宋" w:hAnsi="仿宋" w:cs="仿宋" w:hint="eastAsia"/>
          <w:bCs/>
          <w:sz w:val="30"/>
          <w:szCs w:val="30"/>
        </w:rPr>
      </w:pPr>
      <w:r>
        <w:rPr>
          <w:rFonts w:ascii="仿宋" w:eastAsia="仿宋" w:hAnsi="仿宋" w:cs="仿宋" w:hint="eastAsia"/>
          <w:bCs/>
          <w:sz w:val="30"/>
          <w:szCs w:val="30"/>
        </w:rPr>
        <w:t>（村集体经济组织与租赁对像）</w:t>
      </w:r>
    </w:p>
    <w:p w:rsidR="0076152C" w:rsidRDefault="0076152C" w:rsidP="0076152C">
      <w:pPr>
        <w:spacing w:line="600" w:lineRule="exact"/>
        <w:rPr>
          <w:rFonts w:ascii="仿宋" w:eastAsia="仿宋" w:hAnsi="仿宋" w:cs="仿宋" w:hint="eastAsia"/>
          <w:bCs/>
          <w:sz w:val="30"/>
          <w:szCs w:val="30"/>
        </w:rPr>
      </w:pPr>
    </w:p>
    <w:p w:rsidR="0076152C" w:rsidRDefault="0076152C" w:rsidP="0076152C">
      <w:pPr>
        <w:spacing w:line="600" w:lineRule="exact"/>
        <w:rPr>
          <w:rFonts w:ascii="仿宋" w:eastAsia="仿宋" w:hAnsi="仿宋" w:cs="仿宋" w:hint="eastAsia"/>
          <w:bCs/>
          <w:sz w:val="30"/>
          <w:szCs w:val="30"/>
        </w:rPr>
      </w:pPr>
      <w:r>
        <w:rPr>
          <w:rFonts w:ascii="仿宋" w:eastAsia="仿宋" w:hAnsi="仿宋" w:cs="仿宋" w:hint="eastAsia"/>
          <w:bCs/>
          <w:sz w:val="30"/>
          <w:szCs w:val="30"/>
        </w:rPr>
        <w:t>甲方(受托方)：</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 xml:space="preserve">　　  　</w:t>
      </w:r>
    </w:p>
    <w:p w:rsidR="0076152C" w:rsidRDefault="0076152C" w:rsidP="0076152C">
      <w:pPr>
        <w:spacing w:line="600" w:lineRule="exact"/>
        <w:rPr>
          <w:rFonts w:ascii="仿宋" w:eastAsia="仿宋" w:hAnsi="仿宋" w:cs="仿宋" w:hint="eastAsia"/>
          <w:bCs/>
          <w:sz w:val="30"/>
          <w:szCs w:val="30"/>
        </w:rPr>
      </w:pPr>
      <w:r>
        <w:rPr>
          <w:rFonts w:ascii="仿宋" w:eastAsia="仿宋" w:hAnsi="仿宋" w:cs="仿宋" w:hint="eastAsia"/>
          <w:bCs/>
          <w:sz w:val="30"/>
          <w:szCs w:val="30"/>
        </w:rPr>
        <w:t>住所</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联系电话：</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 xml:space="preserve">　　</w:t>
      </w:r>
    </w:p>
    <w:p w:rsidR="0076152C" w:rsidRDefault="0076152C" w:rsidP="0076152C">
      <w:pPr>
        <w:spacing w:line="600" w:lineRule="exact"/>
        <w:rPr>
          <w:rFonts w:ascii="仿宋" w:eastAsia="仿宋" w:hAnsi="仿宋" w:cs="仿宋" w:hint="eastAsia"/>
          <w:bCs/>
          <w:sz w:val="30"/>
          <w:szCs w:val="30"/>
        </w:rPr>
      </w:pPr>
      <w:r>
        <w:rPr>
          <w:rFonts w:ascii="仿宋" w:eastAsia="仿宋" w:hAnsi="仿宋" w:cs="仿宋" w:hint="eastAsia"/>
          <w:bCs/>
          <w:sz w:val="30"/>
          <w:szCs w:val="30"/>
        </w:rPr>
        <w:t>乙方(受让方)：</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 xml:space="preserve">　　　  </w:t>
      </w:r>
    </w:p>
    <w:p w:rsidR="0076152C" w:rsidRDefault="0076152C" w:rsidP="0076152C">
      <w:pPr>
        <w:spacing w:line="600" w:lineRule="exact"/>
        <w:rPr>
          <w:rFonts w:ascii="仿宋" w:eastAsia="仿宋" w:hAnsi="仿宋" w:cs="仿宋" w:hint="eastAsia"/>
          <w:bCs/>
          <w:sz w:val="30"/>
          <w:szCs w:val="30"/>
        </w:rPr>
      </w:pPr>
      <w:r>
        <w:rPr>
          <w:rFonts w:ascii="仿宋" w:eastAsia="仿宋" w:hAnsi="仿宋" w:cs="仿宋" w:hint="eastAsia"/>
          <w:bCs/>
          <w:sz w:val="30"/>
          <w:szCs w:val="30"/>
        </w:rPr>
        <w:t>住所：</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 xml:space="preserve">　联系电话：</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 xml:space="preserve">　　</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 xml:space="preserve">根据《中华人民共和国农村土地承包法》、《农村土地承包经营权流转管理办法》、《浙江省实施&lt;中华人民共和国农村土地承包法&gt;办法》等有关法律、法规和国家有关政策的规定，甲方受 </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 xml:space="preserve">               </w:t>
      </w:r>
    </w:p>
    <w:p w:rsidR="0076152C" w:rsidRDefault="0076152C" w:rsidP="0076152C">
      <w:pPr>
        <w:spacing w:line="600" w:lineRule="exact"/>
        <w:rPr>
          <w:rFonts w:ascii="仿宋" w:eastAsia="仿宋" w:hAnsi="仿宋" w:cs="仿宋" w:hint="eastAsia"/>
          <w:bCs/>
          <w:sz w:val="30"/>
          <w:szCs w:val="30"/>
        </w:rPr>
      </w:pPr>
      <w:r>
        <w:rPr>
          <w:rFonts w:ascii="仿宋" w:eastAsia="仿宋" w:hAnsi="仿宋" w:cs="仿宋" w:hint="eastAsia"/>
          <w:bCs/>
          <w:sz w:val="30"/>
          <w:szCs w:val="30"/>
        </w:rPr>
        <w:t xml:space="preserve">的委托，就土地承包经营权委托流转事宜，经甲乙双方平等协商同意，订立本合同。 </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一、流转土地的状况、流转方式与用途</w:t>
      </w:r>
    </w:p>
    <w:p w:rsidR="0076152C" w:rsidRDefault="0076152C" w:rsidP="0076152C">
      <w:pPr>
        <w:spacing w:line="600" w:lineRule="exact"/>
        <w:ind w:firstLine="510"/>
        <w:rPr>
          <w:rFonts w:ascii="仿宋" w:eastAsia="仿宋" w:hAnsi="仿宋" w:cs="仿宋" w:hint="eastAsia"/>
          <w:bCs/>
          <w:sz w:val="30"/>
          <w:szCs w:val="30"/>
        </w:rPr>
      </w:pPr>
      <w:r>
        <w:rPr>
          <w:rFonts w:ascii="仿宋" w:eastAsia="仿宋" w:hAnsi="仿宋" w:cs="仿宋" w:hint="eastAsia"/>
          <w:bCs/>
          <w:sz w:val="30"/>
          <w:szCs w:val="30"/>
        </w:rPr>
        <w:lastRenderedPageBreak/>
        <w:t>甲方将</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等农户在</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等地承包经营、面积合计（大写）</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亩的土地，以</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 xml:space="preserve"> 方式流转给乙方，从事</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生产经营。具体见委托流转土地明细表。</w:t>
      </w:r>
    </w:p>
    <w:p w:rsidR="0076152C" w:rsidRDefault="0076152C" w:rsidP="0076152C">
      <w:pPr>
        <w:pStyle w:val="a6"/>
        <w:spacing w:line="396" w:lineRule="exact"/>
        <w:ind w:left="480"/>
        <w:jc w:val="center"/>
        <w:rPr>
          <w:rFonts w:ascii="仿宋" w:eastAsia="仿宋" w:hAnsi="仿宋" w:cs="仿宋" w:hint="eastAsia"/>
          <w:b/>
          <w:bCs/>
          <w:sz w:val="30"/>
          <w:szCs w:val="30"/>
        </w:rPr>
      </w:pPr>
    </w:p>
    <w:p w:rsidR="0076152C" w:rsidRDefault="0076152C" w:rsidP="0076152C">
      <w:pPr>
        <w:pStyle w:val="a6"/>
        <w:spacing w:line="396" w:lineRule="exact"/>
        <w:ind w:left="480"/>
        <w:jc w:val="center"/>
        <w:rPr>
          <w:rFonts w:ascii="仿宋" w:eastAsia="仿宋" w:hAnsi="仿宋" w:cs="仿宋" w:hint="eastAsia"/>
          <w:b/>
          <w:bCs/>
          <w:sz w:val="30"/>
          <w:szCs w:val="30"/>
        </w:rPr>
      </w:pPr>
    </w:p>
    <w:p w:rsidR="0076152C" w:rsidRDefault="0076152C" w:rsidP="0076152C">
      <w:pPr>
        <w:pStyle w:val="a6"/>
        <w:spacing w:line="396" w:lineRule="exact"/>
        <w:ind w:left="480"/>
        <w:jc w:val="center"/>
        <w:rPr>
          <w:rFonts w:ascii="仿宋" w:eastAsia="仿宋" w:hAnsi="仿宋" w:cs="仿宋" w:hint="eastAsia"/>
          <w:b/>
          <w:bCs/>
          <w:sz w:val="30"/>
          <w:szCs w:val="30"/>
        </w:rPr>
      </w:pPr>
    </w:p>
    <w:p w:rsidR="0076152C" w:rsidRDefault="0076152C" w:rsidP="0076152C">
      <w:pPr>
        <w:pStyle w:val="a6"/>
        <w:spacing w:line="396" w:lineRule="exact"/>
        <w:ind w:left="480"/>
        <w:jc w:val="center"/>
        <w:rPr>
          <w:rFonts w:ascii="仿宋" w:eastAsia="仿宋" w:hAnsi="仿宋" w:cs="仿宋" w:hint="eastAsia"/>
          <w:b/>
          <w:bCs/>
          <w:sz w:val="30"/>
          <w:szCs w:val="30"/>
        </w:rPr>
      </w:pPr>
    </w:p>
    <w:p w:rsidR="0076152C" w:rsidRDefault="0076152C" w:rsidP="0076152C">
      <w:pPr>
        <w:pStyle w:val="a6"/>
        <w:spacing w:line="396" w:lineRule="exact"/>
        <w:ind w:left="480"/>
        <w:jc w:val="center"/>
        <w:rPr>
          <w:rFonts w:ascii="仿宋" w:eastAsia="仿宋" w:hAnsi="仿宋" w:cs="仿宋" w:hint="eastAsia"/>
          <w:b/>
          <w:bCs/>
          <w:sz w:val="30"/>
          <w:szCs w:val="30"/>
        </w:rPr>
      </w:pPr>
    </w:p>
    <w:p w:rsidR="0076152C" w:rsidRDefault="0076152C" w:rsidP="0076152C">
      <w:pPr>
        <w:pStyle w:val="a6"/>
        <w:spacing w:line="396" w:lineRule="exact"/>
        <w:ind w:left="480"/>
        <w:jc w:val="center"/>
        <w:rPr>
          <w:rFonts w:ascii="仿宋" w:eastAsia="仿宋" w:hAnsi="仿宋" w:cs="仿宋" w:hint="eastAsia"/>
          <w:b/>
          <w:bCs/>
          <w:sz w:val="30"/>
          <w:szCs w:val="30"/>
        </w:rPr>
      </w:pPr>
    </w:p>
    <w:p w:rsidR="0076152C" w:rsidRDefault="0076152C" w:rsidP="0076152C">
      <w:pPr>
        <w:pStyle w:val="a6"/>
        <w:spacing w:line="396" w:lineRule="exact"/>
        <w:ind w:left="480"/>
        <w:jc w:val="center"/>
        <w:rPr>
          <w:rFonts w:ascii="仿宋" w:eastAsia="仿宋" w:hAnsi="仿宋" w:cs="仿宋" w:hint="eastAsia"/>
          <w:b/>
          <w:bCs/>
          <w:sz w:val="30"/>
          <w:szCs w:val="30"/>
        </w:rPr>
      </w:pPr>
    </w:p>
    <w:p w:rsidR="0076152C" w:rsidRDefault="0076152C" w:rsidP="0076152C">
      <w:pPr>
        <w:pStyle w:val="a6"/>
        <w:spacing w:line="396" w:lineRule="exact"/>
        <w:ind w:left="480"/>
        <w:jc w:val="center"/>
        <w:rPr>
          <w:rFonts w:ascii="仿宋" w:eastAsia="仿宋" w:hAnsi="仿宋" w:cs="仿宋" w:hint="eastAsia"/>
          <w:b/>
          <w:bCs/>
          <w:sz w:val="30"/>
          <w:szCs w:val="30"/>
        </w:rPr>
      </w:pPr>
    </w:p>
    <w:p w:rsidR="0076152C" w:rsidRDefault="0076152C" w:rsidP="0076152C">
      <w:pPr>
        <w:pStyle w:val="a6"/>
        <w:spacing w:line="396" w:lineRule="exact"/>
        <w:ind w:left="480"/>
        <w:jc w:val="center"/>
        <w:rPr>
          <w:rFonts w:ascii="仿宋" w:eastAsia="仿宋" w:hAnsi="仿宋" w:cs="仿宋" w:hint="eastAsia"/>
          <w:b/>
          <w:bCs/>
          <w:sz w:val="30"/>
          <w:szCs w:val="30"/>
        </w:rPr>
      </w:pPr>
      <w:r>
        <w:rPr>
          <w:rFonts w:ascii="仿宋" w:eastAsia="仿宋" w:hAnsi="仿宋" w:cs="仿宋" w:hint="eastAsia"/>
          <w:b/>
          <w:sz w:val="30"/>
          <w:szCs w:val="30"/>
        </w:rPr>
        <w:t>委托流转土地明细表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3"/>
        <w:gridCol w:w="722"/>
        <w:gridCol w:w="718"/>
        <w:gridCol w:w="727"/>
        <w:gridCol w:w="943"/>
        <w:gridCol w:w="728"/>
        <w:gridCol w:w="728"/>
        <w:gridCol w:w="728"/>
        <w:gridCol w:w="729"/>
        <w:gridCol w:w="1177"/>
        <w:gridCol w:w="720"/>
      </w:tblGrid>
      <w:tr w:rsidR="0076152C" w:rsidTr="00C37722">
        <w:trPr>
          <w:cantSplit/>
          <w:trHeight w:val="600"/>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rPr>
            </w:pPr>
            <w:r>
              <w:rPr>
                <w:rFonts w:ascii="仿宋" w:eastAsia="仿宋" w:hAnsi="仿宋" w:cs="仿宋" w:hint="eastAsia"/>
                <w:b/>
                <w:bCs/>
              </w:rPr>
              <w:t>序号</w:t>
            </w:r>
          </w:p>
        </w:tc>
        <w:tc>
          <w:tcPr>
            <w:tcW w:w="722" w:type="dxa"/>
            <w:vMerge w:val="restart"/>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rPr>
            </w:pPr>
            <w:r>
              <w:rPr>
                <w:rFonts w:ascii="仿宋" w:eastAsia="仿宋" w:hAnsi="仿宋" w:cs="仿宋" w:hint="eastAsia"/>
                <w:b/>
                <w:bCs/>
              </w:rPr>
              <w:t>委托方</w:t>
            </w:r>
          </w:p>
          <w:p w:rsidR="0076152C" w:rsidRDefault="0076152C" w:rsidP="00C37722">
            <w:pPr>
              <w:spacing w:line="240" w:lineRule="exact"/>
              <w:jc w:val="center"/>
              <w:rPr>
                <w:rFonts w:ascii="仿宋" w:eastAsia="仿宋" w:hAnsi="仿宋" w:cs="仿宋" w:hint="eastAsia"/>
                <w:b/>
                <w:bCs/>
              </w:rPr>
            </w:pPr>
            <w:r>
              <w:rPr>
                <w:rFonts w:ascii="仿宋" w:eastAsia="仿宋" w:hAnsi="仿宋" w:cs="仿宋" w:hint="eastAsia"/>
                <w:b/>
                <w:bCs/>
              </w:rPr>
              <w:t>（承包方）</w:t>
            </w:r>
          </w:p>
        </w:tc>
        <w:tc>
          <w:tcPr>
            <w:tcW w:w="718" w:type="dxa"/>
            <w:vMerge w:val="restart"/>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rPr>
            </w:pPr>
            <w:r>
              <w:rPr>
                <w:rFonts w:ascii="仿宋" w:eastAsia="仿宋" w:hAnsi="仿宋" w:cs="仿宋" w:hint="eastAsia"/>
                <w:b/>
                <w:bCs/>
              </w:rPr>
              <w:t>土地</w:t>
            </w:r>
          </w:p>
          <w:p w:rsidR="0076152C" w:rsidRDefault="0076152C" w:rsidP="00C37722">
            <w:pPr>
              <w:spacing w:line="240" w:lineRule="exact"/>
              <w:jc w:val="center"/>
              <w:rPr>
                <w:rFonts w:ascii="仿宋" w:eastAsia="仿宋" w:hAnsi="仿宋" w:cs="仿宋" w:hint="eastAsia"/>
                <w:b/>
                <w:bCs/>
              </w:rPr>
            </w:pPr>
            <w:r>
              <w:rPr>
                <w:rFonts w:ascii="仿宋" w:eastAsia="仿宋" w:hAnsi="仿宋" w:cs="仿宋" w:hint="eastAsia"/>
                <w:b/>
                <w:bCs/>
              </w:rPr>
              <w:t>类型</w:t>
            </w:r>
          </w:p>
        </w:tc>
        <w:tc>
          <w:tcPr>
            <w:tcW w:w="727" w:type="dxa"/>
            <w:vMerge w:val="restart"/>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rPr>
            </w:pPr>
            <w:proofErr w:type="gramStart"/>
            <w:r>
              <w:rPr>
                <w:rFonts w:ascii="仿宋" w:eastAsia="仿宋" w:hAnsi="仿宋" w:cs="仿宋" w:hint="eastAsia"/>
                <w:b/>
                <w:bCs/>
              </w:rPr>
              <w:t>座落</w:t>
            </w:r>
            <w:proofErr w:type="gramEnd"/>
            <w:r>
              <w:rPr>
                <w:rFonts w:ascii="仿宋" w:eastAsia="仿宋" w:hAnsi="仿宋" w:cs="仿宋" w:hint="eastAsia"/>
                <w:b/>
                <w:bCs/>
              </w:rPr>
              <w:t>地名或</w:t>
            </w:r>
          </w:p>
          <w:p w:rsidR="0076152C" w:rsidRDefault="0076152C" w:rsidP="00C37722">
            <w:pPr>
              <w:spacing w:line="240" w:lineRule="exact"/>
              <w:jc w:val="center"/>
              <w:rPr>
                <w:rFonts w:ascii="仿宋" w:eastAsia="仿宋" w:hAnsi="仿宋" w:cs="仿宋" w:hint="eastAsia"/>
                <w:b/>
                <w:bCs/>
              </w:rPr>
            </w:pPr>
            <w:r>
              <w:rPr>
                <w:rFonts w:ascii="仿宋" w:eastAsia="仿宋" w:hAnsi="仿宋" w:cs="仿宋" w:hint="eastAsia"/>
                <w:b/>
                <w:bCs/>
              </w:rPr>
              <w:t>地块名称</w:t>
            </w:r>
          </w:p>
        </w:tc>
        <w:tc>
          <w:tcPr>
            <w:tcW w:w="943" w:type="dxa"/>
            <w:vMerge w:val="restart"/>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rPr>
            </w:pPr>
            <w:r>
              <w:rPr>
                <w:rFonts w:ascii="仿宋" w:eastAsia="仿宋" w:hAnsi="仿宋" w:cs="仿宋" w:hint="eastAsia"/>
                <w:b/>
                <w:bCs/>
              </w:rPr>
              <w:t>面积</w:t>
            </w:r>
          </w:p>
          <w:p w:rsidR="0076152C" w:rsidRDefault="0076152C" w:rsidP="00C37722">
            <w:pPr>
              <w:spacing w:line="240" w:lineRule="exact"/>
              <w:jc w:val="center"/>
              <w:rPr>
                <w:rFonts w:ascii="仿宋" w:eastAsia="仿宋" w:hAnsi="仿宋" w:cs="仿宋" w:hint="eastAsia"/>
                <w:b/>
                <w:bCs/>
              </w:rPr>
            </w:pPr>
            <w:r>
              <w:rPr>
                <w:rFonts w:ascii="仿宋" w:eastAsia="仿宋" w:hAnsi="仿宋" w:cs="仿宋" w:hint="eastAsia"/>
                <w:b/>
                <w:bCs/>
              </w:rPr>
              <w:t>（亩）</w:t>
            </w:r>
          </w:p>
        </w:tc>
        <w:tc>
          <w:tcPr>
            <w:tcW w:w="2913" w:type="dxa"/>
            <w:gridSpan w:val="4"/>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rPr>
            </w:pPr>
            <w:r>
              <w:rPr>
                <w:rFonts w:ascii="仿宋" w:eastAsia="仿宋" w:hAnsi="仿宋" w:cs="仿宋" w:hint="eastAsia"/>
                <w:b/>
                <w:bCs/>
              </w:rPr>
              <w:t>四 至 界 限</w:t>
            </w:r>
          </w:p>
        </w:tc>
        <w:tc>
          <w:tcPr>
            <w:tcW w:w="1177" w:type="dxa"/>
            <w:vMerge w:val="restart"/>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rPr>
            </w:pPr>
            <w:r>
              <w:rPr>
                <w:rFonts w:ascii="仿宋" w:eastAsia="仿宋" w:hAnsi="仿宋" w:cs="仿宋" w:hint="eastAsia"/>
                <w:b/>
                <w:bCs/>
              </w:rPr>
              <w:t>委托方（承包方）持有的土地承包经营权证编号</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rPr>
            </w:pPr>
            <w:r>
              <w:rPr>
                <w:rFonts w:ascii="仿宋" w:eastAsia="仿宋" w:hAnsi="仿宋" w:cs="仿宋" w:hint="eastAsia"/>
                <w:b/>
                <w:bCs/>
              </w:rPr>
              <w:t>用途</w:t>
            </w:r>
          </w:p>
        </w:tc>
      </w:tr>
      <w:tr w:rsidR="0076152C" w:rsidTr="00C37722">
        <w:trPr>
          <w:cantSplit/>
          <w:trHeight w:val="1751"/>
          <w:jc w:val="center"/>
        </w:trPr>
        <w:tc>
          <w:tcPr>
            <w:tcW w:w="533" w:type="dxa"/>
            <w:vMerge/>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rPr>
            </w:pPr>
          </w:p>
        </w:tc>
        <w:tc>
          <w:tcPr>
            <w:tcW w:w="722" w:type="dxa"/>
            <w:vMerge/>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rPr>
            </w:pPr>
          </w:p>
        </w:tc>
        <w:tc>
          <w:tcPr>
            <w:tcW w:w="943" w:type="dxa"/>
            <w:vMerge/>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rPr>
            </w:pPr>
            <w:r>
              <w:rPr>
                <w:rFonts w:ascii="仿宋" w:eastAsia="仿宋" w:hAnsi="仿宋" w:cs="仿宋" w:hint="eastAsia"/>
                <w:b/>
                <w:bCs/>
              </w:rPr>
              <w:t>东</w:t>
            </w:r>
          </w:p>
        </w:tc>
        <w:tc>
          <w:tcPr>
            <w:tcW w:w="72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rPr>
            </w:pPr>
            <w:r>
              <w:rPr>
                <w:rFonts w:ascii="仿宋" w:eastAsia="仿宋" w:hAnsi="仿宋" w:cs="仿宋" w:hint="eastAsia"/>
                <w:b/>
                <w:bCs/>
              </w:rPr>
              <w:t>南</w:t>
            </w:r>
          </w:p>
        </w:tc>
        <w:tc>
          <w:tcPr>
            <w:tcW w:w="72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rPr>
            </w:pPr>
            <w:r>
              <w:rPr>
                <w:rFonts w:ascii="仿宋" w:eastAsia="仿宋" w:hAnsi="仿宋" w:cs="仿宋" w:hint="eastAsia"/>
                <w:b/>
                <w:bCs/>
              </w:rPr>
              <w:t>西</w:t>
            </w:r>
          </w:p>
        </w:tc>
        <w:tc>
          <w:tcPr>
            <w:tcW w:w="729"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rPr>
            </w:pPr>
            <w:r>
              <w:rPr>
                <w:rFonts w:ascii="仿宋" w:eastAsia="仿宋" w:hAnsi="仿宋" w:cs="仿宋" w:hint="eastAsia"/>
                <w:b/>
                <w:bCs/>
              </w:rPr>
              <w:t>北</w:t>
            </w:r>
          </w:p>
        </w:tc>
        <w:tc>
          <w:tcPr>
            <w:tcW w:w="1177" w:type="dxa"/>
            <w:vMerge/>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rPr>
            </w:pPr>
          </w:p>
        </w:tc>
      </w:tr>
      <w:tr w:rsidR="0076152C" w:rsidTr="00C37722">
        <w:trPr>
          <w:cantSplit/>
          <w:trHeight w:hRule="exact" w:val="851"/>
          <w:jc w:val="center"/>
        </w:trPr>
        <w:tc>
          <w:tcPr>
            <w:tcW w:w="533"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2"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ind w:leftChars="-840" w:left="198" w:hangingChars="735" w:hanging="2214"/>
              <w:jc w:val="center"/>
              <w:rPr>
                <w:rFonts w:ascii="仿宋" w:eastAsia="仿宋" w:hAnsi="仿宋" w:cs="仿宋" w:hint="eastAsia"/>
                <w:b/>
                <w:bCs/>
                <w:sz w:val="30"/>
                <w:szCs w:val="30"/>
              </w:rPr>
            </w:pPr>
          </w:p>
        </w:tc>
        <w:tc>
          <w:tcPr>
            <w:tcW w:w="71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7"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943"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9"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1177"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0"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r>
      <w:tr w:rsidR="0076152C" w:rsidTr="00C37722">
        <w:trPr>
          <w:cantSplit/>
          <w:trHeight w:hRule="exact" w:val="851"/>
          <w:jc w:val="center"/>
        </w:trPr>
        <w:tc>
          <w:tcPr>
            <w:tcW w:w="533"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2"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1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7"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943"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9"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1177"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0"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r>
      <w:tr w:rsidR="0076152C" w:rsidTr="00C37722">
        <w:trPr>
          <w:cantSplit/>
          <w:trHeight w:hRule="exact" w:val="851"/>
          <w:jc w:val="center"/>
        </w:trPr>
        <w:tc>
          <w:tcPr>
            <w:tcW w:w="533"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2"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1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7"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943"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9"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1177"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0"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r>
      <w:tr w:rsidR="0076152C" w:rsidTr="00C37722">
        <w:trPr>
          <w:cantSplit/>
          <w:trHeight w:hRule="exact" w:val="851"/>
          <w:jc w:val="center"/>
        </w:trPr>
        <w:tc>
          <w:tcPr>
            <w:tcW w:w="533"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2"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1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7"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943"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8"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9"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1177"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c>
          <w:tcPr>
            <w:tcW w:w="720" w:type="dxa"/>
            <w:tcBorders>
              <w:top w:val="single" w:sz="4" w:space="0" w:color="auto"/>
              <w:left w:val="single" w:sz="4" w:space="0" w:color="auto"/>
              <w:bottom w:val="single" w:sz="4" w:space="0" w:color="auto"/>
              <w:right w:val="single" w:sz="4" w:space="0" w:color="auto"/>
            </w:tcBorders>
            <w:vAlign w:val="center"/>
          </w:tcPr>
          <w:p w:rsidR="0076152C" w:rsidRDefault="0076152C" w:rsidP="00C37722">
            <w:pPr>
              <w:spacing w:line="240" w:lineRule="exact"/>
              <w:jc w:val="center"/>
              <w:rPr>
                <w:rFonts w:ascii="仿宋" w:eastAsia="仿宋" w:hAnsi="仿宋" w:cs="仿宋" w:hint="eastAsia"/>
                <w:b/>
                <w:bCs/>
                <w:sz w:val="30"/>
                <w:szCs w:val="30"/>
              </w:rPr>
            </w:pPr>
          </w:p>
        </w:tc>
      </w:tr>
    </w:tbl>
    <w:p w:rsidR="0076152C" w:rsidRDefault="0076152C" w:rsidP="0076152C">
      <w:pPr>
        <w:spacing w:line="600" w:lineRule="exact"/>
        <w:rPr>
          <w:rFonts w:ascii="仿宋" w:eastAsia="仿宋" w:hAnsi="仿宋" w:cs="仿宋" w:hint="eastAsia"/>
          <w:bCs/>
          <w:sz w:val="30"/>
          <w:szCs w:val="30"/>
        </w:rPr>
      </w:pPr>
      <w:r>
        <w:rPr>
          <w:rFonts w:ascii="仿宋" w:eastAsia="仿宋" w:hAnsi="仿宋" w:cs="仿宋" w:hint="eastAsia"/>
          <w:bCs/>
          <w:sz w:val="30"/>
          <w:szCs w:val="30"/>
        </w:rPr>
        <w:t>二、流转期限</w:t>
      </w:r>
    </w:p>
    <w:p w:rsidR="0076152C" w:rsidRDefault="0076152C" w:rsidP="0076152C">
      <w:pPr>
        <w:spacing w:line="600" w:lineRule="exact"/>
        <w:ind w:firstLine="510"/>
        <w:rPr>
          <w:rFonts w:ascii="仿宋" w:eastAsia="仿宋" w:hAnsi="仿宋" w:cs="仿宋" w:hint="eastAsia"/>
          <w:bCs/>
          <w:sz w:val="30"/>
          <w:szCs w:val="30"/>
        </w:rPr>
      </w:pPr>
      <w:r>
        <w:rPr>
          <w:rFonts w:ascii="仿宋" w:eastAsia="仿宋" w:hAnsi="仿宋" w:cs="仿宋" w:hint="eastAsia"/>
          <w:bCs/>
          <w:sz w:val="30"/>
          <w:szCs w:val="30"/>
        </w:rPr>
        <w:t>流转期限为</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年 ，自</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年</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月</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日至</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年</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月　   日（最长不得超过土地承包期剩余期限）。</w:t>
      </w:r>
    </w:p>
    <w:p w:rsidR="0076152C" w:rsidRDefault="0076152C" w:rsidP="0076152C">
      <w:pPr>
        <w:spacing w:line="600" w:lineRule="exact"/>
        <w:ind w:firstLine="510"/>
        <w:rPr>
          <w:rFonts w:ascii="仿宋" w:eastAsia="仿宋" w:hAnsi="仿宋" w:cs="仿宋" w:hint="eastAsia"/>
          <w:bCs/>
          <w:sz w:val="30"/>
          <w:szCs w:val="30"/>
        </w:rPr>
      </w:pPr>
      <w:r>
        <w:rPr>
          <w:rFonts w:ascii="仿宋" w:eastAsia="仿宋" w:hAnsi="仿宋" w:cs="仿宋" w:hint="eastAsia"/>
          <w:bCs/>
          <w:sz w:val="30"/>
          <w:szCs w:val="30"/>
        </w:rPr>
        <w:lastRenderedPageBreak/>
        <w:t>甲方应在</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 xml:space="preserve"> 年 </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月</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日交付流转土地，乙方应在合同到期日归还土地。</w:t>
      </w:r>
    </w:p>
    <w:p w:rsidR="0076152C" w:rsidRDefault="0076152C" w:rsidP="0076152C">
      <w:pPr>
        <w:spacing w:line="600" w:lineRule="exact"/>
        <w:ind w:firstLine="510"/>
        <w:rPr>
          <w:rFonts w:ascii="仿宋" w:eastAsia="仿宋" w:hAnsi="仿宋" w:cs="仿宋" w:hint="eastAsia"/>
          <w:bCs/>
          <w:sz w:val="30"/>
          <w:szCs w:val="30"/>
        </w:rPr>
      </w:pPr>
      <w:r>
        <w:rPr>
          <w:rFonts w:ascii="仿宋" w:eastAsia="仿宋" w:hAnsi="仿宋" w:cs="仿宋" w:hint="eastAsia"/>
          <w:bCs/>
          <w:sz w:val="30"/>
          <w:szCs w:val="30"/>
        </w:rPr>
        <w:t>三、流转价款与支付方式</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1、每亩每年支付人民币___</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_元，共__</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__元(大写:      )。</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2、考虑物价等因素的约定：___________________________。</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3、流转价款按下列方式支付：每年</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月</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日前支付下一年的流转价款。</w:t>
      </w:r>
    </w:p>
    <w:p w:rsidR="0076152C" w:rsidRDefault="0076152C" w:rsidP="0076152C">
      <w:pPr>
        <w:spacing w:line="600" w:lineRule="exact"/>
        <w:ind w:firstLine="510"/>
        <w:rPr>
          <w:rFonts w:ascii="仿宋" w:eastAsia="仿宋" w:hAnsi="仿宋" w:cs="仿宋" w:hint="eastAsia"/>
          <w:bCs/>
          <w:sz w:val="30"/>
          <w:szCs w:val="30"/>
        </w:rPr>
      </w:pPr>
      <w:r>
        <w:rPr>
          <w:rFonts w:ascii="仿宋" w:eastAsia="仿宋" w:hAnsi="仿宋" w:cs="仿宋" w:hint="eastAsia"/>
          <w:bCs/>
          <w:sz w:val="30"/>
          <w:szCs w:val="30"/>
        </w:rPr>
        <w:t>四、甲方的权利和义务</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1、甲方按委托方的授权权限行使相关权利。</w:t>
      </w:r>
    </w:p>
    <w:p w:rsidR="0076152C" w:rsidRDefault="0076152C" w:rsidP="0076152C">
      <w:pPr>
        <w:spacing w:line="600" w:lineRule="exact"/>
        <w:ind w:firstLineChars="200" w:firstLine="584"/>
        <w:rPr>
          <w:rFonts w:ascii="仿宋" w:eastAsia="仿宋" w:hAnsi="仿宋" w:cs="仿宋" w:hint="eastAsia"/>
          <w:bCs/>
          <w:spacing w:val="-4"/>
          <w:sz w:val="30"/>
          <w:szCs w:val="30"/>
        </w:rPr>
      </w:pPr>
      <w:r>
        <w:rPr>
          <w:rFonts w:ascii="仿宋" w:eastAsia="仿宋" w:hAnsi="仿宋" w:cs="仿宋" w:hint="eastAsia"/>
          <w:bCs/>
          <w:spacing w:val="-4"/>
          <w:sz w:val="30"/>
          <w:szCs w:val="30"/>
        </w:rPr>
        <w:t>2、按时向乙方收取约定的流转价款，按时交付约定流转的土地。</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3、监督乙方履行合同规定的各项义务，对乙方违反土地用途等行为有义务制止和检举，有权获得由此造成的损失赔偿。</w:t>
      </w:r>
    </w:p>
    <w:p w:rsidR="0076152C" w:rsidRDefault="0076152C" w:rsidP="0076152C">
      <w:pPr>
        <w:spacing w:line="600" w:lineRule="exact"/>
        <w:ind w:firstLineChars="232" w:firstLine="696"/>
        <w:rPr>
          <w:rFonts w:ascii="仿宋" w:eastAsia="仿宋" w:hAnsi="仿宋" w:cs="仿宋" w:hint="eastAsia"/>
          <w:bCs/>
          <w:sz w:val="30"/>
          <w:szCs w:val="30"/>
        </w:rPr>
      </w:pPr>
      <w:r>
        <w:rPr>
          <w:rFonts w:ascii="仿宋" w:eastAsia="仿宋" w:hAnsi="仿宋" w:cs="仿宋" w:hint="eastAsia"/>
          <w:bCs/>
          <w:sz w:val="30"/>
          <w:szCs w:val="30"/>
        </w:rPr>
        <w:t>4、协助乙方获取国家和当地政府的各项支农惠农政策补贴与服务，提供必要的服务。</w:t>
      </w:r>
    </w:p>
    <w:p w:rsidR="0076152C" w:rsidRDefault="0076152C" w:rsidP="0076152C">
      <w:pPr>
        <w:spacing w:line="600" w:lineRule="exact"/>
        <w:ind w:firstLineChars="232" w:firstLine="696"/>
        <w:rPr>
          <w:rFonts w:ascii="仿宋" w:eastAsia="仿宋" w:hAnsi="仿宋" w:cs="仿宋" w:hint="eastAsia"/>
          <w:bCs/>
          <w:sz w:val="30"/>
          <w:szCs w:val="30"/>
        </w:rPr>
      </w:pPr>
      <w:r>
        <w:rPr>
          <w:rFonts w:ascii="仿宋" w:eastAsia="仿宋" w:hAnsi="仿宋" w:cs="仿宋" w:hint="eastAsia"/>
          <w:bCs/>
          <w:sz w:val="30"/>
          <w:szCs w:val="30"/>
        </w:rPr>
        <w:t>5、支持、配合乙方开展正常的农业生产经营活动，协调好委托方和当地群众关系，协助解决生产经营过程中发生的矛盾，维护乙方合法权益。</w:t>
      </w:r>
    </w:p>
    <w:p w:rsidR="0076152C" w:rsidRDefault="0076152C" w:rsidP="0076152C">
      <w:pPr>
        <w:spacing w:line="600" w:lineRule="exact"/>
        <w:ind w:firstLineChars="232" w:firstLine="696"/>
        <w:rPr>
          <w:rFonts w:ascii="仿宋" w:eastAsia="仿宋" w:hAnsi="仿宋" w:cs="仿宋" w:hint="eastAsia"/>
          <w:bCs/>
          <w:sz w:val="30"/>
          <w:szCs w:val="30"/>
        </w:rPr>
      </w:pPr>
      <w:r>
        <w:rPr>
          <w:rFonts w:ascii="仿宋" w:eastAsia="仿宋" w:hAnsi="仿宋" w:cs="仿宋" w:hint="eastAsia"/>
          <w:bCs/>
          <w:sz w:val="30"/>
          <w:szCs w:val="30"/>
        </w:rPr>
        <w:t>6、有权获取合同约定的土地经营权流转投入补偿。</w:t>
      </w:r>
    </w:p>
    <w:p w:rsidR="0076152C" w:rsidRDefault="0076152C" w:rsidP="0076152C">
      <w:pPr>
        <w:spacing w:line="600" w:lineRule="exact"/>
        <w:ind w:firstLine="510"/>
        <w:rPr>
          <w:rFonts w:ascii="仿宋" w:eastAsia="仿宋" w:hAnsi="仿宋" w:cs="仿宋" w:hint="eastAsia"/>
          <w:bCs/>
          <w:sz w:val="30"/>
          <w:szCs w:val="30"/>
        </w:rPr>
      </w:pPr>
      <w:r>
        <w:rPr>
          <w:rFonts w:ascii="仿宋" w:eastAsia="仿宋" w:hAnsi="仿宋" w:cs="仿宋" w:hint="eastAsia"/>
          <w:bCs/>
          <w:sz w:val="30"/>
          <w:szCs w:val="30"/>
        </w:rPr>
        <w:t>五、乙方的权利和义务</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1、遵守法律、法规和有关政策，接受当地党委政府的领导和所在村集体经济组织的农业生产管理、指导、服务，不得损害利害关系人和集体经济组织的合法权益，依法享受国家和政府提供的各项支农惠农政策与服务。</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lastRenderedPageBreak/>
        <w:t>2、按合同约定的土地用途和期限，享有公共设施的使用权，依法享有生产经营自主权、产品处置权和收益权。</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3、按约定支付土地承包经营权</w:t>
      </w:r>
      <w:proofErr w:type="gramStart"/>
      <w:r>
        <w:rPr>
          <w:rFonts w:ascii="仿宋" w:eastAsia="仿宋" w:hAnsi="仿宋" w:cs="仿宋" w:hint="eastAsia"/>
          <w:bCs/>
          <w:sz w:val="30"/>
          <w:szCs w:val="30"/>
        </w:rPr>
        <w:t>流转款</w:t>
      </w:r>
      <w:proofErr w:type="gramEnd"/>
      <w:r>
        <w:rPr>
          <w:rFonts w:ascii="仿宋" w:eastAsia="仿宋" w:hAnsi="仿宋" w:cs="仿宋" w:hint="eastAsia"/>
          <w:bCs/>
          <w:sz w:val="30"/>
          <w:szCs w:val="30"/>
        </w:rPr>
        <w:t>和相关费用，按规定交纳水电等有关生产费用。</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4、土地流转期间，乙方将土地进行再流转，必须取得甲方的书面同意。</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5、土地流转到期时，及时向甲方交还流转的土地或者协商继续流转。</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六、违约责任</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1. 因变更或解除本合同使一方遭受损失的，除依法可免除责任外，应由责任方负责赔偿。</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2.甲方非法干预乙方生产经营活动，给乙方造成损失的，应予以赔偿。</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3.乙方逾期支付流转费用，每延迟一天，按应支付费用的___%承担违约金。</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4.乙方不按合同约定使用土地，改变土地用途、破坏水利等基本设施或给土地造成永久性损害的，甲方有权解除合同，并由乙方向甲方支付违约金_____元。如果违约金尚不足以弥补守约方及相关当事人一方经济损失的，违约方应在违约金之外增加支付赔偿金。赔偿金的数额依具体损失情况，由有关当事人协商。</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七、其他约定</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1、土地流转后，甲乙双方应向乡镇土地流转服务站备案。</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2、乙方为提高土地生产能力而进行设施改建，应征得甲方同意，并将方案报经发包方和上级有关部门审核同意。</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lastRenderedPageBreak/>
        <w:t>3、乙方应服从国家和集体建设用地需要，支持农业基础建设。土地流转期间土地被依法征收、占用时，乙方应服从，但有权获得相应的青苗补偿费和已投入建设的地面附着物补偿费。</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 xml:space="preserve">4、土地流转到期及复耕与恢复原状的责任约定：　　　　。　</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 xml:space="preserve">5、其它需要说明的事项： 　　　　　　　　　　　　　 。　</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6、本协议在履行过程中发生争议，双方协商解决。协商不成，可以请求村民委员会、乡镇人民政府调解，不愿调解或调解不成的，可以向农村土地承包纠纷仲裁机构申请仲裁，也可以向人民法院起诉。</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7、本协议自双方签字后生效。未尽事宜，由双方共同协商补充，并报乡镇备案，有关补充条款与本合同具有同等法律效力。</w:t>
      </w:r>
    </w:p>
    <w:p w:rsidR="0076152C" w:rsidRDefault="0076152C" w:rsidP="0076152C">
      <w:pPr>
        <w:spacing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rPr>
        <w:t>8、本协议一式＿＿ 份，双方各执一份，乡镇土地流转服务站、县土地流转服务中心各备案一份。</w:t>
      </w:r>
    </w:p>
    <w:p w:rsidR="0076152C" w:rsidRDefault="0076152C" w:rsidP="0076152C">
      <w:pPr>
        <w:spacing w:line="600" w:lineRule="exact"/>
        <w:rPr>
          <w:rFonts w:ascii="仿宋" w:eastAsia="仿宋" w:hAnsi="仿宋" w:cs="仿宋" w:hint="eastAsia"/>
          <w:bCs/>
          <w:sz w:val="30"/>
          <w:szCs w:val="30"/>
        </w:rPr>
      </w:pPr>
      <w:r>
        <w:rPr>
          <w:rFonts w:ascii="仿宋" w:eastAsia="仿宋" w:hAnsi="仿宋" w:cs="仿宋" w:hint="eastAsia"/>
          <w:bCs/>
          <w:sz w:val="30"/>
          <w:szCs w:val="30"/>
        </w:rPr>
        <w:t>甲方（代理人签字、盖章）：             乙方（签字、盖章）：</w:t>
      </w:r>
    </w:p>
    <w:p w:rsidR="0076152C" w:rsidRDefault="0076152C" w:rsidP="0076152C">
      <w:pPr>
        <w:spacing w:line="600" w:lineRule="exact"/>
        <w:rPr>
          <w:rFonts w:ascii="仿宋" w:eastAsia="仿宋" w:hAnsi="仿宋" w:cs="仿宋" w:hint="eastAsia"/>
          <w:bCs/>
          <w:sz w:val="30"/>
          <w:szCs w:val="30"/>
        </w:rPr>
      </w:pPr>
      <w:r>
        <w:rPr>
          <w:rFonts w:ascii="仿宋" w:eastAsia="仿宋" w:hAnsi="仿宋" w:cs="仿宋" w:hint="eastAsia"/>
          <w:bCs/>
          <w:sz w:val="30"/>
          <w:szCs w:val="30"/>
        </w:rPr>
        <w:t>身份证号：                     身份证号：</w:t>
      </w:r>
    </w:p>
    <w:p w:rsidR="0076152C" w:rsidRDefault="0076152C" w:rsidP="0076152C">
      <w:pPr>
        <w:spacing w:line="600" w:lineRule="exact"/>
        <w:rPr>
          <w:rFonts w:ascii="仿宋" w:eastAsia="仿宋" w:hAnsi="仿宋" w:cs="仿宋" w:hint="eastAsia"/>
          <w:bCs/>
          <w:sz w:val="30"/>
          <w:szCs w:val="30"/>
        </w:rPr>
      </w:pPr>
      <w:r>
        <w:rPr>
          <w:rFonts w:ascii="仿宋" w:eastAsia="仿宋" w:hAnsi="仿宋" w:cs="仿宋" w:hint="eastAsia"/>
          <w:bCs/>
          <w:sz w:val="30"/>
          <w:szCs w:val="30"/>
        </w:rPr>
        <w:t xml:space="preserve">  </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年</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月</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 xml:space="preserve">日                 </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年</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月</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日</w:t>
      </w:r>
    </w:p>
    <w:p w:rsidR="0076152C" w:rsidRDefault="0076152C" w:rsidP="0076152C">
      <w:pPr>
        <w:spacing w:line="600" w:lineRule="exact"/>
        <w:rPr>
          <w:rFonts w:ascii="仿宋" w:eastAsia="仿宋" w:hAnsi="仿宋" w:cs="仿宋" w:hint="eastAsia"/>
          <w:bCs/>
          <w:sz w:val="30"/>
          <w:szCs w:val="30"/>
        </w:rPr>
      </w:pPr>
    </w:p>
    <w:p w:rsidR="0076152C" w:rsidRDefault="0076152C" w:rsidP="0076152C">
      <w:pPr>
        <w:spacing w:line="600" w:lineRule="exact"/>
        <w:rPr>
          <w:rFonts w:ascii="仿宋" w:eastAsia="仿宋" w:hAnsi="仿宋" w:cs="仿宋" w:hint="eastAsia"/>
          <w:bCs/>
          <w:sz w:val="30"/>
          <w:szCs w:val="30"/>
          <w:u w:val="single"/>
        </w:rPr>
      </w:pPr>
      <w:r>
        <w:rPr>
          <w:rFonts w:ascii="仿宋" w:eastAsia="仿宋" w:hAnsi="仿宋" w:cs="仿宋" w:hint="eastAsia"/>
          <w:bCs/>
          <w:sz w:val="30"/>
          <w:szCs w:val="30"/>
        </w:rPr>
        <w:t xml:space="preserve">             </w:t>
      </w:r>
      <w:proofErr w:type="gramStart"/>
      <w:r>
        <w:rPr>
          <w:rFonts w:ascii="仿宋" w:eastAsia="仿宋" w:hAnsi="仿宋" w:cs="仿宋" w:hint="eastAsia"/>
          <w:bCs/>
          <w:sz w:val="30"/>
          <w:szCs w:val="30"/>
        </w:rPr>
        <w:t>鉴证</w:t>
      </w:r>
      <w:proofErr w:type="gramEnd"/>
      <w:r>
        <w:rPr>
          <w:rFonts w:ascii="仿宋" w:eastAsia="仿宋" w:hAnsi="仿宋" w:cs="仿宋" w:hint="eastAsia"/>
          <w:bCs/>
          <w:sz w:val="30"/>
          <w:szCs w:val="30"/>
        </w:rPr>
        <w:t>单位：（签章）</w:t>
      </w:r>
    </w:p>
    <w:p w:rsidR="0076152C" w:rsidRDefault="0076152C" w:rsidP="0076152C">
      <w:pPr>
        <w:spacing w:line="600" w:lineRule="exact"/>
        <w:rPr>
          <w:rFonts w:ascii="仿宋" w:eastAsia="仿宋" w:hAnsi="仿宋" w:cs="仿宋" w:hint="eastAsia"/>
          <w:bCs/>
          <w:sz w:val="30"/>
          <w:szCs w:val="30"/>
        </w:rPr>
      </w:pPr>
      <w:r>
        <w:rPr>
          <w:rFonts w:ascii="仿宋" w:eastAsia="仿宋" w:hAnsi="仿宋" w:cs="仿宋" w:hint="eastAsia"/>
          <w:bCs/>
          <w:sz w:val="30"/>
          <w:szCs w:val="30"/>
        </w:rPr>
        <w:t xml:space="preserve">             </w:t>
      </w:r>
      <w:proofErr w:type="gramStart"/>
      <w:r>
        <w:rPr>
          <w:rFonts w:ascii="仿宋" w:eastAsia="仿宋" w:hAnsi="仿宋" w:cs="仿宋" w:hint="eastAsia"/>
          <w:bCs/>
          <w:sz w:val="30"/>
          <w:szCs w:val="30"/>
        </w:rPr>
        <w:t>鉴证</w:t>
      </w:r>
      <w:proofErr w:type="gramEnd"/>
      <w:r>
        <w:rPr>
          <w:rFonts w:ascii="仿宋" w:eastAsia="仿宋" w:hAnsi="仿宋" w:cs="仿宋" w:hint="eastAsia"/>
          <w:bCs/>
          <w:sz w:val="30"/>
          <w:szCs w:val="30"/>
        </w:rPr>
        <w:t>人：（签章）</w:t>
      </w:r>
    </w:p>
    <w:p w:rsidR="0076152C" w:rsidRDefault="0076152C" w:rsidP="0076152C">
      <w:pPr>
        <w:spacing w:line="600" w:lineRule="exact"/>
        <w:ind w:firstLine="435"/>
        <w:rPr>
          <w:rFonts w:ascii="仿宋" w:eastAsia="仿宋" w:hAnsi="仿宋" w:cs="仿宋" w:hint="eastAsia"/>
          <w:bCs/>
          <w:sz w:val="30"/>
          <w:szCs w:val="30"/>
        </w:rPr>
      </w:pPr>
      <w:r>
        <w:rPr>
          <w:rFonts w:ascii="仿宋" w:eastAsia="仿宋" w:hAnsi="仿宋" w:cs="仿宋" w:hint="eastAsia"/>
          <w:bCs/>
          <w:sz w:val="30"/>
          <w:szCs w:val="30"/>
        </w:rPr>
        <w:t xml:space="preserve">        </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年</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月</w:t>
      </w:r>
      <w:r>
        <w:rPr>
          <w:rFonts w:ascii="仿宋" w:eastAsia="仿宋" w:hAnsi="仿宋" w:cs="仿宋" w:hint="eastAsia"/>
          <w:bCs/>
          <w:sz w:val="30"/>
          <w:szCs w:val="30"/>
          <w:u w:val="single"/>
        </w:rPr>
        <w:t xml:space="preserve">     </w:t>
      </w:r>
      <w:r>
        <w:rPr>
          <w:rFonts w:ascii="仿宋" w:eastAsia="仿宋" w:hAnsi="仿宋" w:cs="仿宋" w:hint="eastAsia"/>
          <w:bCs/>
          <w:sz w:val="30"/>
          <w:szCs w:val="30"/>
        </w:rPr>
        <w:t>日</w:t>
      </w:r>
    </w:p>
    <w:p w:rsidR="0076152C" w:rsidRDefault="0076152C" w:rsidP="0076152C">
      <w:pPr>
        <w:spacing w:line="500" w:lineRule="exact"/>
        <w:rPr>
          <w:rFonts w:ascii="仿宋" w:eastAsia="仿宋" w:hAnsi="仿宋" w:cs="仿宋" w:hint="eastAsia"/>
          <w:sz w:val="30"/>
          <w:szCs w:val="30"/>
        </w:rPr>
      </w:pPr>
    </w:p>
    <w:p w:rsidR="00755BFC" w:rsidRDefault="00755BFC"/>
    <w:sectPr w:rsidR="00755BFC">
      <w:headerReference w:type="default" r:id="rId8"/>
      <w:footerReference w:type="even" r:id="rId9"/>
      <w:footerReference w:type="default" r:id="rId10"/>
      <w:pgSz w:w="11906" w:h="16838"/>
      <w:pgMar w:top="1134"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C35" w:rsidRDefault="00757C35" w:rsidP="0076152C">
      <w:r>
        <w:separator/>
      </w:r>
    </w:p>
  </w:endnote>
  <w:endnote w:type="continuationSeparator" w:id="0">
    <w:p w:rsidR="00757C35" w:rsidRDefault="00757C35" w:rsidP="00761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16" w:rsidRDefault="00757C35">
    <w:pPr>
      <w:pStyle w:val="a4"/>
      <w:framePr w:wrap="around" w:vAnchor="text" w:hAnchor="margin" w:xAlign="right" w:y="1"/>
      <w:rPr>
        <w:rStyle w:val="a5"/>
      </w:rPr>
    </w:pPr>
    <w:r>
      <w:fldChar w:fldCharType="begin"/>
    </w:r>
    <w:r>
      <w:rPr>
        <w:rStyle w:val="a5"/>
      </w:rPr>
      <w:instrText xml:space="preserve">PAGE  </w:instrText>
    </w:r>
    <w:r>
      <w:fldChar w:fldCharType="separate"/>
    </w:r>
    <w:r>
      <w:fldChar w:fldCharType="end"/>
    </w:r>
  </w:p>
  <w:p w:rsidR="00472F16" w:rsidRDefault="00757C3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16" w:rsidRDefault="00757C35">
    <w:pPr>
      <w:pStyle w:val="a4"/>
      <w:framePr w:wrap="around" w:vAnchor="text" w:hAnchor="margin" w:xAlign="right" w:y="1"/>
      <w:rPr>
        <w:rStyle w:val="a5"/>
      </w:rPr>
    </w:pPr>
    <w:r>
      <w:fldChar w:fldCharType="begin"/>
    </w:r>
    <w:r>
      <w:rPr>
        <w:rStyle w:val="a5"/>
      </w:rPr>
      <w:instrText xml:space="preserve">PAGE  </w:instrText>
    </w:r>
    <w:r>
      <w:fldChar w:fldCharType="separate"/>
    </w:r>
    <w:r w:rsidR="002F4AB5">
      <w:rPr>
        <w:rStyle w:val="a5"/>
        <w:noProof/>
      </w:rPr>
      <w:t>1</w:t>
    </w:r>
    <w:r>
      <w:fldChar w:fldCharType="end"/>
    </w:r>
  </w:p>
  <w:p w:rsidR="00472F16" w:rsidRDefault="00757C3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C35" w:rsidRDefault="00757C35" w:rsidP="0076152C">
      <w:r>
        <w:separator/>
      </w:r>
    </w:p>
  </w:footnote>
  <w:footnote w:type="continuationSeparator" w:id="0">
    <w:p w:rsidR="00757C35" w:rsidRDefault="00757C35" w:rsidP="00761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16" w:rsidRDefault="00757C3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A49E74"/>
    <w:multiLevelType w:val="singleLevel"/>
    <w:tmpl w:val="9BA49E74"/>
    <w:lvl w:ilvl="0">
      <w:start w:val="2"/>
      <w:numFmt w:val="decimal"/>
      <w:suff w:val="nothing"/>
      <w:lvlText w:val="%1、"/>
      <w:lvlJc w:val="left"/>
    </w:lvl>
  </w:abstractNum>
  <w:abstractNum w:abstractNumId="1">
    <w:nsid w:val="C782DC1F"/>
    <w:multiLevelType w:val="singleLevel"/>
    <w:tmpl w:val="C782DC1F"/>
    <w:lvl w:ilvl="0">
      <w:start w:val="1"/>
      <w:numFmt w:val="decimal"/>
      <w:suff w:val="nothing"/>
      <w:lvlText w:val="%1、"/>
      <w:lvlJc w:val="left"/>
    </w:lvl>
  </w:abstractNum>
  <w:abstractNum w:abstractNumId="2">
    <w:nsid w:val="4C96BF71"/>
    <w:multiLevelType w:val="singleLevel"/>
    <w:tmpl w:val="4C96BF71"/>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152C"/>
    <w:rsid w:val="002F4AB5"/>
    <w:rsid w:val="00755BFC"/>
    <w:rsid w:val="00757C35"/>
    <w:rsid w:val="007615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2C"/>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61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152C"/>
    <w:rPr>
      <w:sz w:val="18"/>
      <w:szCs w:val="18"/>
    </w:rPr>
  </w:style>
  <w:style w:type="paragraph" w:styleId="a4">
    <w:name w:val="footer"/>
    <w:basedOn w:val="a"/>
    <w:link w:val="Char0"/>
    <w:unhideWhenUsed/>
    <w:rsid w:val="0076152C"/>
    <w:pPr>
      <w:tabs>
        <w:tab w:val="center" w:pos="4153"/>
        <w:tab w:val="right" w:pos="8306"/>
      </w:tabs>
      <w:snapToGrid w:val="0"/>
    </w:pPr>
    <w:rPr>
      <w:sz w:val="18"/>
      <w:szCs w:val="18"/>
    </w:rPr>
  </w:style>
  <w:style w:type="character" w:customStyle="1" w:styleId="Char0">
    <w:name w:val="页脚 Char"/>
    <w:basedOn w:val="a0"/>
    <w:link w:val="a4"/>
    <w:rsid w:val="0076152C"/>
    <w:rPr>
      <w:sz w:val="18"/>
      <w:szCs w:val="18"/>
    </w:rPr>
  </w:style>
  <w:style w:type="character" w:styleId="a5">
    <w:name w:val="page number"/>
    <w:basedOn w:val="a0"/>
    <w:rsid w:val="0076152C"/>
  </w:style>
  <w:style w:type="paragraph" w:styleId="a6">
    <w:name w:val="Body Text Indent"/>
    <w:basedOn w:val="a"/>
    <w:link w:val="Char1"/>
    <w:rsid w:val="0076152C"/>
    <w:pPr>
      <w:widowControl w:val="0"/>
      <w:spacing w:after="120"/>
      <w:ind w:leftChars="200" w:left="420"/>
      <w:jc w:val="both"/>
    </w:pPr>
    <w:rPr>
      <w:rFonts w:ascii="Times New Roman" w:hAnsi="Times New Roman" w:cs="Times New Roman"/>
      <w:kern w:val="2"/>
      <w:sz w:val="21"/>
    </w:rPr>
  </w:style>
  <w:style w:type="character" w:customStyle="1" w:styleId="Char1">
    <w:name w:val="正文文本缩进 Char"/>
    <w:basedOn w:val="a0"/>
    <w:link w:val="a6"/>
    <w:rsid w:val="0076152C"/>
    <w:rPr>
      <w:rFonts w:ascii="Times New Roman" w:eastAsia="宋体" w:hAnsi="Times New Roman" w:cs="Times New Roman"/>
      <w:szCs w:val="24"/>
    </w:rPr>
  </w:style>
  <w:style w:type="paragraph" w:styleId="a7">
    <w:name w:val="Normal (Web)"/>
    <w:basedOn w:val="a"/>
    <w:rsid w:val="0076152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yfz2014@126.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1009</Words>
  <Characters>5756</Characters>
  <Application>Microsoft Office Word</Application>
  <DocSecurity>0</DocSecurity>
  <Lines>47</Lines>
  <Paragraphs>13</Paragraphs>
  <ScaleCrop>false</ScaleCrop>
  <Company>Microsoft</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陈素影</dc:creator>
  <cp:keywords/>
  <dc:description/>
  <cp:lastModifiedBy>陈素影</cp:lastModifiedBy>
  <cp:revision>3</cp:revision>
  <dcterms:created xsi:type="dcterms:W3CDTF">2018-08-07T02:18:00Z</dcterms:created>
  <dcterms:modified xsi:type="dcterms:W3CDTF">2018-08-07T02:19:00Z</dcterms:modified>
</cp:coreProperties>
</file>